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匡跃忠</w:t>
      </w:r>
      <w:r>
        <w:rPr>
          <w:rFonts w:hint="eastAsia" w:ascii="仿宋_GB2312" w:hAnsi="仿宋_GB2312" w:eastAsia="仿宋_GB2312" w:cs="仿宋_GB2312"/>
          <w:sz w:val="32"/>
        </w:rPr>
        <w:t>，男，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</w:rPr>
        <w:t>出生，汉族，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</w:rPr>
        <w:t>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sz w:val="32"/>
        </w:rPr>
        <w:t>，原户籍所在地：四川省泸州市龙马潭区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</w:rPr>
        <w:t>现在四川省自贡监狱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2004年11月19日因犯盗窃罪被泸州市龙马潭区人民法院判处有期徒刑一年，缓刑二年；2006年1月18日因犯抢劫罪被泸州市龙马潭区人民法院判处有期徒刑五年，并撤销前犯盗窃罪缓刑部分的判决，决定执行有期徒刑五年八个月，2010年4月23日刑满释放。因犯运输毒品罪，经</w:t>
      </w:r>
      <w:r>
        <w:rPr>
          <w:rFonts w:hint="eastAsia" w:ascii="仿宋_GB2312" w:hAnsi="仿宋_GB2312" w:eastAsia="仿宋_GB2312" w:cs="仿宋_GB2312"/>
          <w:sz w:val="32"/>
        </w:rPr>
        <w:t>四川省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泸州市中级</w:t>
      </w:r>
      <w:r>
        <w:rPr>
          <w:rFonts w:hint="eastAsia" w:ascii="仿宋_GB2312" w:hAnsi="仿宋_GB2312" w:eastAsia="仿宋_GB2312" w:cs="仿宋_GB2312"/>
          <w:sz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</w:rPr>
        <w:t>日以(20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</w:rPr>
        <w:t>)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泸刑初字第82号</w:t>
      </w:r>
      <w:r>
        <w:rPr>
          <w:rFonts w:hint="eastAsia" w:ascii="仿宋_GB2312" w:hAnsi="仿宋_GB2312" w:eastAsia="仿宋_GB2312" w:cs="仿宋_GB2312"/>
          <w:sz w:val="32"/>
        </w:rPr>
        <w:t>刑事判决书，判处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死刑，缓期二年执行，剥夺政治权利终身，并处没收个人全部财产</w:t>
      </w:r>
      <w:r>
        <w:rPr>
          <w:rFonts w:hint="eastAsia" w:ascii="仿宋_GB2312" w:hAnsi="仿宋_GB2312" w:eastAsia="仿宋_GB2312" w:cs="仿宋_GB2312"/>
          <w:sz w:val="32"/>
        </w:rPr>
        <w:t>。被告人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匡跃忠</w:t>
      </w:r>
      <w:r>
        <w:rPr>
          <w:rFonts w:hint="eastAsia" w:ascii="仿宋_GB2312" w:hAnsi="仿宋_GB2312" w:eastAsia="仿宋_GB2312" w:cs="仿宋_GB2312"/>
          <w:sz w:val="32"/>
        </w:rPr>
        <w:t>提出上诉。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四川省高级人民法院于2013年2月1日作出（2012）川刑终字第883号刑事裁定书：驳回上诉，维持原判。</w:t>
      </w:r>
      <w:r>
        <w:rPr>
          <w:rFonts w:hint="eastAsia" w:ascii="仿宋_GB2312" w:hAnsi="仿宋_GB2312" w:eastAsia="仿宋_GB2312" w:cs="仿宋_GB2312"/>
          <w:sz w:val="32"/>
        </w:rPr>
        <w:t>刑期自20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</w:rPr>
        <w:t>日起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于20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</w:rPr>
        <w:t>日送我狱服刑改造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。服刑期间刑罚变更执行情况：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四川省高级人民法院于2015年10月21日作出（2015）川刑执字第1267号刑事裁定书：减为无期徒刑，剥夺政治权利终身；四川省高级人民法院于2022年4月25日作出（2022）川刑更481号刑事裁定书：减为有期徒刑二十五年，剥夺政治权利九年，刑期自2022年4月25日起至2047年4月24日止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该犯在服刑期间确有悔改表现，具体事实如下：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该犯自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受到减刑奖励</w:t>
      </w:r>
      <w:r>
        <w:rPr>
          <w:rFonts w:hint="eastAsia" w:ascii="仿宋_GB2312" w:hAnsi="仿宋_GB2312" w:eastAsia="仿宋_GB2312" w:cs="仿宋_GB2312"/>
          <w:color w:val="000000"/>
          <w:sz w:val="32"/>
        </w:rPr>
        <w:t>以来，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相信监狱工作的方针政策，自觉加强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>该犯能用《服刑人员行为规范》和《严禁二十条》要求和约束自己，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基本能够</w:t>
      </w:r>
      <w:r>
        <w:rPr>
          <w:rFonts w:hint="eastAsia" w:ascii="仿宋_GB2312" w:hAnsi="仿宋_GB2312" w:eastAsia="仿宋_GB2312" w:cs="仿宋_GB2312"/>
          <w:sz w:val="32"/>
        </w:rPr>
        <w:t>遵守监规纪律和各项管理规定，考核期内无严重违规行为发生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该犯能按时参加监狱组织的政治、文化、技</w:t>
      </w:r>
      <w:r>
        <w:rPr>
          <w:rFonts w:hint="eastAsia" w:ascii="仿宋_GB2312" w:hAnsi="仿宋_GB2312" w:eastAsia="仿宋_GB2312" w:cs="仿宋_GB2312"/>
          <w:sz w:val="32"/>
        </w:rPr>
        <w:t>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sz w:val="32"/>
        </w:rPr>
        <w:t>系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</w:rPr>
        <w:t>监区</w:t>
      </w:r>
      <w:r>
        <w:rPr>
          <w:rFonts w:hint="eastAsia" w:ascii="仿宋_GB2312" w:hAnsi="仿宋" w:eastAsia="仿宋_GB2312"/>
          <w:sz w:val="32"/>
          <w:szCs w:val="32"/>
        </w:rPr>
        <w:t>电子线束操作工</w:t>
      </w:r>
      <w:r>
        <w:rPr>
          <w:rFonts w:hint="eastAsia" w:ascii="仿宋_GB2312" w:hAnsi="仿宋_GB2312" w:eastAsia="仿宋_GB2312" w:cs="仿宋_GB2312"/>
          <w:sz w:val="32"/>
        </w:rPr>
        <w:t>，劳动中态度端正，服从安排，努力完成劳动任务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该犯原判并处没收个人全部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财产</w:t>
      </w:r>
      <w:r>
        <w:rPr>
          <w:rFonts w:hint="eastAsia" w:ascii="仿宋_GB2312" w:hAnsi="仿宋_GB2312" w:eastAsia="仿宋_GB2312" w:cs="仿宋_GB2312"/>
          <w:color w:val="auto"/>
          <w:sz w:val="32"/>
        </w:rPr>
        <w:t>，四川省泸州市中级人民法院于2016年11月4日作出（2016）川05执210号刑事裁定书：终结（2016）川05执201号案件的执行。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本次考核期内，罪犯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匡跃忠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共计获得表扬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综上所述，罪犯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匡跃忠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匡跃忠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减去有期徒刑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684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674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654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23"/>
    <w:rsid w:val="00007250"/>
    <w:rsid w:val="0001507F"/>
    <w:rsid w:val="000158D5"/>
    <w:rsid w:val="000164F8"/>
    <w:rsid w:val="0002539F"/>
    <w:rsid w:val="00025CE8"/>
    <w:rsid w:val="00032CD2"/>
    <w:rsid w:val="00036437"/>
    <w:rsid w:val="00042FC0"/>
    <w:rsid w:val="00044DA9"/>
    <w:rsid w:val="00047878"/>
    <w:rsid w:val="00050310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4184D"/>
    <w:rsid w:val="00254953"/>
    <w:rsid w:val="002577CA"/>
    <w:rsid w:val="0026074F"/>
    <w:rsid w:val="002618C4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E558E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6A34"/>
    <w:rsid w:val="00376AE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4497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5200"/>
    <w:rsid w:val="006A2282"/>
    <w:rsid w:val="006B26FB"/>
    <w:rsid w:val="006B5F0A"/>
    <w:rsid w:val="006C70B2"/>
    <w:rsid w:val="006D2D2C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595"/>
    <w:rsid w:val="00777856"/>
    <w:rsid w:val="00781619"/>
    <w:rsid w:val="00782D0C"/>
    <w:rsid w:val="007A0E7B"/>
    <w:rsid w:val="007B08DA"/>
    <w:rsid w:val="007B54FB"/>
    <w:rsid w:val="007C14EA"/>
    <w:rsid w:val="007C1AE0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07BA3"/>
    <w:rsid w:val="008170D0"/>
    <w:rsid w:val="00817BBD"/>
    <w:rsid w:val="0082234A"/>
    <w:rsid w:val="00832A3E"/>
    <w:rsid w:val="00833A0D"/>
    <w:rsid w:val="0084265C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0931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324A"/>
    <w:rsid w:val="00A1617E"/>
    <w:rsid w:val="00A26DA8"/>
    <w:rsid w:val="00A352D2"/>
    <w:rsid w:val="00A404D2"/>
    <w:rsid w:val="00A4071D"/>
    <w:rsid w:val="00A46A34"/>
    <w:rsid w:val="00A50820"/>
    <w:rsid w:val="00A52FE0"/>
    <w:rsid w:val="00A55037"/>
    <w:rsid w:val="00A64520"/>
    <w:rsid w:val="00A672D9"/>
    <w:rsid w:val="00A70B04"/>
    <w:rsid w:val="00A73E62"/>
    <w:rsid w:val="00A751F5"/>
    <w:rsid w:val="00A75B12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07E9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486"/>
    <w:rsid w:val="00BB0BC9"/>
    <w:rsid w:val="00BB1924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2BE"/>
    <w:rsid w:val="00BF7866"/>
    <w:rsid w:val="00C05CDD"/>
    <w:rsid w:val="00C12ACB"/>
    <w:rsid w:val="00C15834"/>
    <w:rsid w:val="00C256E8"/>
    <w:rsid w:val="00C2753E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00E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1EC0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102D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57CE5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41F5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05F4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2674917"/>
    <w:rsid w:val="090A2BB0"/>
    <w:rsid w:val="12421FA3"/>
    <w:rsid w:val="126A3753"/>
    <w:rsid w:val="18C448AD"/>
    <w:rsid w:val="194E4D86"/>
    <w:rsid w:val="1DFA75AD"/>
    <w:rsid w:val="250C6F53"/>
    <w:rsid w:val="2B613545"/>
    <w:rsid w:val="2BC45D4C"/>
    <w:rsid w:val="2C7B0E8A"/>
    <w:rsid w:val="30DA0B79"/>
    <w:rsid w:val="3B860ED0"/>
    <w:rsid w:val="40EC5D94"/>
    <w:rsid w:val="46AC74F5"/>
    <w:rsid w:val="4F744B2A"/>
    <w:rsid w:val="52592DFB"/>
    <w:rsid w:val="596E0494"/>
    <w:rsid w:val="5BAD4163"/>
    <w:rsid w:val="63BA0BCD"/>
    <w:rsid w:val="63C233C6"/>
    <w:rsid w:val="653262C6"/>
    <w:rsid w:val="68A51DC1"/>
    <w:rsid w:val="6B820B51"/>
    <w:rsid w:val="6C9C567C"/>
    <w:rsid w:val="6CF60983"/>
    <w:rsid w:val="702E736F"/>
    <w:rsid w:val="739A5C84"/>
    <w:rsid w:val="75807BF3"/>
    <w:rsid w:val="7AB12A02"/>
    <w:rsid w:val="7D6C04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9"/>
    <customShpInfo spid="_x0000_s4098"/>
    <customShpInfo spid="_x0000_s4100"/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7A81FD-5AD1-41E6-A7E7-86605191CA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720</Characters>
  <Lines>6</Lines>
  <Paragraphs>1</Paragraphs>
  <TotalTime>2</TotalTime>
  <ScaleCrop>false</ScaleCrop>
  <LinksUpToDate>false</LinksUpToDate>
  <CharactersWithSpaces>845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2022-06-06T03:06:00Z</dcterms:created>
  <dc:creator>your name</dc:creator>
  <cp:lastModifiedBy>Administrator</cp:lastModifiedBy>
  <cp:lastPrinted>2022-02-11T05:49:00Z</cp:lastPrinted>
  <dcterms:modified xsi:type="dcterms:W3CDTF">2025-04-17T02:15:45Z</dcterms:modified>
  <dc:title>请罪犯周帮国的减刑建议书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