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rPr>
      </w:pPr>
    </w:p>
    <w:p>
      <w:pPr>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36"/>
          <w:szCs w:val="36"/>
        </w:rPr>
        <w:t xml:space="preserve"> </w:t>
      </w:r>
      <w:r>
        <w:rPr>
          <w:rFonts w:hint="eastAsia" w:asciiTheme="minorEastAsia" w:hAnsiTheme="minorEastAsia" w:eastAsiaTheme="minorEastAsia" w:cstheme="minorEastAsia"/>
          <w:b/>
          <w:sz w:val="44"/>
          <w:szCs w:val="44"/>
        </w:rPr>
        <w:t>项目名称：四川省南宝山服饰有限公司</w:t>
      </w:r>
    </w:p>
    <w:p>
      <w:pPr>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b/>
          <w:sz w:val="44"/>
          <w:szCs w:val="44"/>
          <w:lang w:eastAsia="zh-CN"/>
        </w:rPr>
        <w:t>维修职工食堂三楼会议室礼堂椅</w:t>
      </w:r>
      <w:r>
        <w:rPr>
          <w:rFonts w:hint="eastAsia" w:asciiTheme="minorEastAsia" w:hAnsiTheme="minorEastAsia" w:eastAsiaTheme="minorEastAsia" w:cstheme="minorEastAsia"/>
          <w:b/>
          <w:sz w:val="44"/>
          <w:szCs w:val="44"/>
        </w:rPr>
        <w:t>采购</w:t>
      </w:r>
    </w:p>
    <w:p>
      <w:pPr>
        <w:jc w:val="center"/>
        <w:rPr>
          <w:rFonts w:hint="eastAsia" w:asciiTheme="minorEastAsia" w:hAnsiTheme="minorEastAsia" w:eastAsiaTheme="minorEastAsia" w:cstheme="minorEastAsia"/>
          <w:b/>
          <w:sz w:val="44"/>
          <w:szCs w:val="44"/>
        </w:rPr>
      </w:pPr>
    </w:p>
    <w:p>
      <w:pPr>
        <w:jc w:val="center"/>
        <w:rPr>
          <w:rFonts w:hint="eastAsia" w:asciiTheme="minorEastAsia" w:hAnsiTheme="minorEastAsia" w:eastAsiaTheme="minorEastAsia" w:cstheme="minorEastAsia"/>
          <w:b/>
          <w:sz w:val="72"/>
          <w:szCs w:val="72"/>
        </w:rPr>
      </w:pPr>
    </w:p>
    <w:p>
      <w:pPr>
        <w:jc w:val="center"/>
        <w:rPr>
          <w:rFonts w:hint="eastAsia"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竞争性谈判文件</w:t>
      </w: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default"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rPr>
        <w:t>编号：2024-Q</w:t>
      </w:r>
      <w:r>
        <w:rPr>
          <w:rFonts w:hint="eastAsia" w:asciiTheme="minorEastAsia" w:hAnsiTheme="minorEastAsia" w:eastAsiaTheme="minorEastAsia" w:cstheme="minorEastAsia"/>
          <w:b/>
          <w:sz w:val="32"/>
          <w:szCs w:val="32"/>
          <w:lang w:val="en-US" w:eastAsia="zh-CN"/>
        </w:rPr>
        <w:t>151</w:t>
      </w:r>
    </w:p>
    <w:p>
      <w:pPr>
        <w:jc w:val="center"/>
        <w:rPr>
          <w:rFonts w:hint="eastAsia" w:asciiTheme="minorEastAsia" w:hAnsiTheme="minorEastAsia" w:eastAsiaTheme="minorEastAsia" w:cstheme="minorEastAsia"/>
          <w:b/>
          <w:sz w:val="32"/>
          <w:szCs w:val="32"/>
        </w:rPr>
      </w:pPr>
    </w:p>
    <w:p>
      <w:pPr>
        <w:jc w:val="center"/>
        <w:rPr>
          <w:rFonts w:hint="eastAsia" w:asciiTheme="minorEastAsia" w:hAnsiTheme="minorEastAsia" w:eastAsiaTheme="minorEastAsia" w:cstheme="minorEastAsia"/>
          <w:b/>
          <w:sz w:val="32"/>
          <w:szCs w:val="32"/>
        </w:rPr>
      </w:pPr>
    </w:p>
    <w:p>
      <w:pPr>
        <w:jc w:val="center"/>
        <w:rPr>
          <w:rFonts w:hint="eastAsia" w:asciiTheme="minorEastAsia" w:hAnsiTheme="minorEastAsia" w:eastAsiaTheme="minorEastAsia" w:cstheme="minorEastAsia"/>
          <w:b/>
          <w:sz w:val="32"/>
          <w:szCs w:val="32"/>
        </w:rPr>
      </w:pPr>
    </w:p>
    <w:p>
      <w:pPr>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 xml:space="preserve">  四川省南宝山服饰有限公司</w:t>
      </w:r>
    </w:p>
    <w:p>
      <w:pPr>
        <w:ind w:firstLine="3596" w:firstLineChars="995"/>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2024年1</w:t>
      </w:r>
      <w:r>
        <w:rPr>
          <w:rFonts w:hint="eastAsia" w:asciiTheme="minorEastAsia" w:hAnsiTheme="minorEastAsia" w:eastAsiaTheme="minorEastAsia" w:cstheme="minorEastAsia"/>
          <w:b/>
          <w:sz w:val="36"/>
          <w:szCs w:val="36"/>
          <w:lang w:val="en-US" w:eastAsia="zh-CN"/>
        </w:rPr>
        <w:t>2</w:t>
      </w:r>
      <w:r>
        <w:rPr>
          <w:rFonts w:hint="eastAsia" w:asciiTheme="minorEastAsia" w:hAnsiTheme="minorEastAsia" w:eastAsiaTheme="minorEastAsia" w:cstheme="minorEastAsia"/>
          <w:b/>
          <w:sz w:val="36"/>
          <w:szCs w:val="36"/>
        </w:rPr>
        <w:t>月</w:t>
      </w:r>
    </w:p>
    <w:p>
      <w:pPr>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br w:type="page"/>
      </w:r>
    </w:p>
    <w:p>
      <w:pPr>
        <w:rPr>
          <w:rFonts w:hint="eastAsia" w:asciiTheme="minorEastAsia" w:hAnsiTheme="minorEastAsia" w:eastAsiaTheme="minorEastAsia" w:cstheme="minorEastAsia"/>
          <w:b/>
          <w:color w:val="000000"/>
        </w:rPr>
      </w:pPr>
    </w:p>
    <w:p>
      <w:pPr>
        <w:spacing w:line="200" w:lineRule="atLeast"/>
        <w:jc w:val="center"/>
        <w:rPr>
          <w:rFonts w:hint="eastAsia" w:asciiTheme="minorEastAsia" w:hAnsiTheme="minorEastAsia" w:eastAsiaTheme="minorEastAsia" w:cstheme="minorEastAsia"/>
          <w:b/>
        </w:rPr>
      </w:pPr>
    </w:p>
    <w:p>
      <w:pPr>
        <w:spacing w:line="200" w:lineRule="atLeast"/>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目   录</w:t>
      </w:r>
    </w:p>
    <w:p>
      <w:pPr>
        <w:spacing w:line="200" w:lineRule="atLeast"/>
        <w:jc w:val="center"/>
        <w:rPr>
          <w:rFonts w:hint="eastAsia" w:asciiTheme="minorEastAsia" w:hAnsiTheme="minorEastAsia" w:eastAsiaTheme="minorEastAsia" w:cstheme="minorEastAsia"/>
          <w:b/>
          <w:sz w:val="32"/>
          <w:szCs w:val="32"/>
        </w:rPr>
      </w:pPr>
    </w:p>
    <w:p>
      <w:pPr>
        <w:pStyle w:val="7"/>
        <w:tabs>
          <w:tab w:val="right" w:leader="dot" w:pos="8832"/>
          <w:tab w:val="clear" w:pos="9118"/>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caps/>
          <w:color w:val="auto"/>
          <w:sz w:val="32"/>
          <w:szCs w:val="32"/>
        </w:rPr>
        <w:fldChar w:fldCharType="begin"/>
      </w:r>
      <w:r>
        <w:rPr>
          <w:rFonts w:hint="eastAsia" w:asciiTheme="minorEastAsia" w:hAnsiTheme="minorEastAsia" w:eastAsiaTheme="minorEastAsia" w:cstheme="minorEastAsia"/>
          <w:b w:val="0"/>
          <w:bCs/>
          <w:caps/>
          <w:color w:val="auto"/>
          <w:sz w:val="32"/>
          <w:szCs w:val="32"/>
        </w:rPr>
        <w:instrText xml:space="preserve"> TOC \o "1-1" \u </w:instrText>
      </w:r>
      <w:r>
        <w:rPr>
          <w:rFonts w:hint="eastAsia" w:asciiTheme="minorEastAsia" w:hAnsiTheme="minorEastAsia" w:eastAsiaTheme="minorEastAsia" w:cstheme="minorEastAsia"/>
          <w:b w:val="0"/>
          <w:bCs/>
          <w:caps/>
          <w:color w:val="auto"/>
          <w:sz w:val="32"/>
          <w:szCs w:val="32"/>
        </w:rPr>
        <w:fldChar w:fldCharType="separate"/>
      </w:r>
      <w:r>
        <w:rPr>
          <w:rFonts w:hint="eastAsia" w:asciiTheme="minorEastAsia" w:hAnsiTheme="minorEastAsia" w:eastAsiaTheme="minorEastAsia" w:cstheme="minorEastAsia"/>
          <w:color w:val="auto"/>
        </w:rPr>
        <w:t>第一章  邀请公告</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_Toc23846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fldChar w:fldCharType="end"/>
      </w:r>
    </w:p>
    <w:p>
      <w:pPr>
        <w:pStyle w:val="7"/>
        <w:tabs>
          <w:tab w:val="right" w:leader="dot" w:pos="8832"/>
          <w:tab w:val="clear" w:pos="9118"/>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第二章  投标人须知</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_Toc12887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4</w:t>
      </w:r>
      <w:r>
        <w:rPr>
          <w:rFonts w:hint="eastAsia" w:asciiTheme="minorEastAsia" w:hAnsiTheme="minorEastAsia" w:eastAsiaTheme="minorEastAsia" w:cstheme="minorEastAsia"/>
          <w:color w:val="auto"/>
        </w:rPr>
        <w:fldChar w:fldCharType="end"/>
      </w:r>
    </w:p>
    <w:p>
      <w:pPr>
        <w:pStyle w:val="7"/>
        <w:tabs>
          <w:tab w:val="right" w:leader="dot" w:pos="8832"/>
          <w:tab w:val="clear" w:pos="9118"/>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第三章</w:t>
      </w: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eastAsiaTheme="minorEastAsia" w:cstheme="minorEastAsia"/>
          <w:color w:val="auto"/>
        </w:rPr>
        <w:t>报价单</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_Toc5012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fldChar w:fldCharType="end"/>
      </w:r>
    </w:p>
    <w:p>
      <w:pPr>
        <w:pStyle w:val="7"/>
        <w:tabs>
          <w:tab w:val="right" w:leader="dot" w:pos="8832"/>
          <w:tab w:val="clear" w:pos="9118"/>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32"/>
        </w:rPr>
        <w:t>第四章</w:t>
      </w:r>
      <w:r>
        <w:rPr>
          <w:rFonts w:hint="eastAsia" w:asciiTheme="minorEastAsia" w:hAnsiTheme="minorEastAsia" w:eastAsiaTheme="minorEastAsia" w:cstheme="minorEastAsia"/>
          <w:color w:val="auto"/>
          <w:szCs w:val="32"/>
          <w:lang w:val="en-US" w:eastAsia="zh-CN"/>
        </w:rPr>
        <w:t xml:space="preserve">  </w:t>
      </w:r>
      <w:r>
        <w:rPr>
          <w:rFonts w:hint="eastAsia" w:asciiTheme="minorEastAsia" w:hAnsiTheme="minorEastAsia" w:eastAsiaTheme="minorEastAsia" w:cstheme="minorEastAsia"/>
          <w:color w:val="auto"/>
          <w:szCs w:val="32"/>
        </w:rPr>
        <w:t>商务条件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7</w:t>
      </w:r>
    </w:p>
    <w:p>
      <w:pPr>
        <w:pStyle w:val="7"/>
        <w:tabs>
          <w:tab w:val="right" w:leader="dot" w:pos="8832"/>
          <w:tab w:val="clear" w:pos="9118"/>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第五章</w:t>
      </w: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eastAsiaTheme="minorEastAsia" w:cstheme="minorEastAsia"/>
          <w:color w:val="auto"/>
        </w:rPr>
        <w:t>评审</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7</w:t>
      </w:r>
    </w:p>
    <w:p>
      <w:pPr>
        <w:pStyle w:val="7"/>
        <w:tabs>
          <w:tab w:val="right" w:leader="middleDot" w:pos="9060"/>
        </w:tabs>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Cs/>
          <w:caps/>
          <w:szCs w:val="32"/>
        </w:rPr>
        <w:fldChar w:fldCharType="end"/>
      </w:r>
    </w:p>
    <w:p>
      <w:pPr>
        <w:rPr>
          <w:rFonts w:hint="eastAsia" w:asciiTheme="minorEastAsia" w:hAnsiTheme="minorEastAsia" w:eastAsiaTheme="minorEastAsia" w:cstheme="minorEastAsia"/>
          <w:b/>
          <w:bCs/>
          <w:caps/>
          <w:sz w:val="32"/>
          <w:szCs w:val="32"/>
        </w:rPr>
      </w:pPr>
    </w:p>
    <w:p>
      <w:pPr>
        <w:rPr>
          <w:rFonts w:hint="eastAsia" w:asciiTheme="minorEastAsia" w:hAnsiTheme="minorEastAsia" w:eastAsiaTheme="minorEastAsia" w:cstheme="minorEastAsia"/>
          <w:b/>
          <w:bCs/>
          <w:caps/>
          <w:sz w:val="32"/>
          <w:szCs w:val="32"/>
        </w:rPr>
      </w:pPr>
    </w:p>
    <w:p>
      <w:pPr>
        <w:rPr>
          <w:rFonts w:hint="eastAsia" w:asciiTheme="minorEastAsia" w:hAnsiTheme="minorEastAsia" w:eastAsiaTheme="minorEastAsia" w:cstheme="minorEastAsia"/>
          <w:b/>
          <w:bCs/>
          <w:caps/>
          <w:sz w:val="32"/>
          <w:szCs w:val="32"/>
        </w:rPr>
      </w:pPr>
    </w:p>
    <w:p>
      <w:pPr>
        <w:rPr>
          <w:rFonts w:hint="eastAsia" w:asciiTheme="minorEastAsia" w:hAnsiTheme="minorEastAsia" w:eastAsiaTheme="minorEastAsia" w:cstheme="minorEastAsia"/>
          <w:b/>
          <w:bCs/>
          <w:caps/>
          <w:sz w:val="32"/>
          <w:szCs w:val="32"/>
        </w:rPr>
      </w:pPr>
    </w:p>
    <w:p>
      <w:pPr>
        <w:rPr>
          <w:rFonts w:hint="eastAsia" w:asciiTheme="minorEastAsia" w:hAnsiTheme="minorEastAsia" w:eastAsiaTheme="minorEastAsia" w:cstheme="minorEastAsia"/>
          <w:b/>
          <w:bCs/>
          <w:sz w:val="30"/>
          <w:szCs w:val="30"/>
        </w:rPr>
      </w:pPr>
    </w:p>
    <w:p>
      <w:pP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br w:type="page"/>
      </w:r>
    </w:p>
    <w:p>
      <w:pPr>
        <w:pStyle w:val="2"/>
        <w:rPr>
          <w:rFonts w:hint="eastAsia" w:asciiTheme="minorEastAsia" w:hAnsiTheme="minorEastAsia" w:eastAsiaTheme="minorEastAsia" w:cstheme="minorEastAsia"/>
        </w:rPr>
      </w:pPr>
      <w:bookmarkStart w:id="0" w:name="_Toc23846"/>
      <w:r>
        <w:rPr>
          <w:rFonts w:hint="eastAsia" w:asciiTheme="minorEastAsia" w:hAnsiTheme="minorEastAsia" w:eastAsiaTheme="minorEastAsia" w:cstheme="minorEastAsia"/>
        </w:rPr>
        <w:t>第一章  邀请公告</w:t>
      </w:r>
      <w:bookmarkEnd w:id="0"/>
    </w:p>
    <w:p>
      <w:pPr>
        <w:spacing w:beforeLines="50" w:afterLines="50" w:line="140" w:lineRule="atLeast"/>
        <w:ind w:firstLine="420" w:firstLineChars="150"/>
        <w:rPr>
          <w:rFonts w:hint="eastAsia" w:asciiTheme="minorEastAsia" w:hAnsiTheme="minorEastAsia" w:eastAsiaTheme="minorEastAsia" w:cstheme="minorEastAsia"/>
        </w:rPr>
      </w:pPr>
      <w:bookmarkStart w:id="1" w:name="_Toc227144287"/>
      <w:r>
        <w:rPr>
          <w:rFonts w:hint="eastAsia" w:asciiTheme="minorEastAsia" w:hAnsiTheme="minorEastAsia" w:eastAsiaTheme="minorEastAsia" w:cstheme="minorEastAsia"/>
        </w:rPr>
        <w:t xml:space="preserve"> 四川省南宝山服饰有限公司根据单位需要，准备对</w:t>
      </w:r>
      <w:r>
        <w:rPr>
          <w:rFonts w:hint="eastAsia" w:asciiTheme="minorEastAsia" w:hAnsiTheme="minorEastAsia" w:eastAsiaTheme="minorEastAsia" w:cstheme="minorEastAsia"/>
          <w:lang w:eastAsia="zh-CN"/>
        </w:rPr>
        <w:t>公司职工食堂三楼会议室礼堂椅进行维修</w:t>
      </w:r>
      <w:r>
        <w:rPr>
          <w:rFonts w:hint="eastAsia" w:asciiTheme="minorEastAsia" w:hAnsiTheme="minorEastAsia" w:eastAsiaTheme="minorEastAsia" w:cstheme="minorEastAsia"/>
          <w:lang w:val="en-US" w:eastAsia="zh-CN"/>
        </w:rPr>
        <w:t>。本</w:t>
      </w:r>
      <w:r>
        <w:rPr>
          <w:rFonts w:hint="eastAsia" w:asciiTheme="minorEastAsia" w:hAnsiTheme="minorEastAsia" w:eastAsiaTheme="minorEastAsia" w:cstheme="minorEastAsia"/>
        </w:rPr>
        <w:t>项目</w:t>
      </w:r>
      <w:r>
        <w:rPr>
          <w:rFonts w:hint="eastAsia" w:asciiTheme="minorEastAsia" w:hAnsiTheme="minorEastAsia" w:eastAsiaTheme="minorEastAsia" w:cstheme="minorEastAsia"/>
          <w:lang w:eastAsia="zh-CN"/>
        </w:rPr>
        <w:t>采购方式为</w:t>
      </w:r>
      <w:r>
        <w:rPr>
          <w:rFonts w:hint="eastAsia" w:asciiTheme="minorEastAsia" w:hAnsiTheme="minorEastAsia" w:eastAsiaTheme="minorEastAsia" w:cstheme="minorEastAsia"/>
        </w:rPr>
        <w:t>竞争性谈判，现诚</w:t>
      </w:r>
      <w:r>
        <w:rPr>
          <w:rFonts w:hint="eastAsia" w:asciiTheme="minorEastAsia" w:hAnsiTheme="minorEastAsia" w:eastAsiaTheme="minorEastAsia" w:cstheme="minorEastAsia"/>
          <w:spacing w:val="8"/>
        </w:rPr>
        <w:t>邀各公司</w:t>
      </w:r>
      <w:r>
        <w:rPr>
          <w:rFonts w:hint="eastAsia" w:asciiTheme="minorEastAsia" w:hAnsiTheme="minorEastAsia" w:eastAsiaTheme="minorEastAsia" w:cstheme="minorEastAsia"/>
        </w:rPr>
        <w:t>参加此项目并与我方联系获取竞争性谈判文件等事宜。</w:t>
      </w:r>
    </w:p>
    <w:p>
      <w:pPr>
        <w:numPr>
          <w:ilvl w:val="0"/>
          <w:numId w:val="1"/>
        </w:numPr>
        <w:spacing w:beforeLines="50" w:afterLines="50" w:line="140" w:lineRule="atLeast"/>
        <w:ind w:firstLine="422" w:firstLineChars="15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1</w:t>
      </w:r>
      <w:r>
        <w:rPr>
          <w:rFonts w:hint="eastAsia" w:asciiTheme="minorEastAsia" w:hAnsiTheme="minorEastAsia" w:eastAsiaTheme="minorEastAsia" w:cstheme="minorEastAsia"/>
          <w:b/>
          <w:bCs/>
        </w:rPr>
        <w:t>项目情况</w:t>
      </w:r>
    </w:p>
    <w:tbl>
      <w:tblPr>
        <w:tblStyle w:val="10"/>
        <w:tblW w:w="0" w:type="auto"/>
        <w:tblInd w:w="-39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836"/>
        <w:gridCol w:w="60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836" w:type="dxa"/>
            <w:noWrap/>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采购项目名称</w:t>
            </w:r>
          </w:p>
        </w:tc>
        <w:tc>
          <w:tcPr>
            <w:tcW w:w="6095" w:type="dxa"/>
            <w:noWrap/>
            <w:tcMar>
              <w:top w:w="36" w:type="dxa"/>
              <w:left w:w="36" w:type="dxa"/>
              <w:bottom w:w="36" w:type="dxa"/>
              <w:right w:w="36" w:type="dxa"/>
            </w:tcMar>
            <w:vAlign w:val="bottom"/>
          </w:tcPr>
          <w:p>
            <w:pPr>
              <w:widowControl/>
              <w:shd w:val="clear" w:color="auto" w:fill="FFFFFF"/>
              <w:spacing w:before="216" w:after="144" w:line="259" w:lineRule="atLeast"/>
              <w:jc w:val="left"/>
              <w:textAlignment w:val="baseline"/>
              <w:outlineLvl w:val="1"/>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四川省南宝山服饰有限公司</w:t>
            </w:r>
            <w:r>
              <w:rPr>
                <w:rFonts w:hint="eastAsia" w:asciiTheme="minorEastAsia" w:hAnsiTheme="minorEastAsia" w:eastAsiaTheme="minorEastAsia" w:cstheme="minorEastAsia"/>
                <w:bCs/>
                <w:kern w:val="0"/>
                <w:sz w:val="24"/>
                <w:szCs w:val="24"/>
                <w:lang w:eastAsia="zh-CN"/>
              </w:rPr>
              <w:t>维修职工食堂三楼会议室礼堂椅</w:t>
            </w:r>
            <w:r>
              <w:rPr>
                <w:rFonts w:hint="eastAsia" w:asciiTheme="minorEastAsia" w:hAnsiTheme="minorEastAsia" w:eastAsiaTheme="minorEastAsia" w:cstheme="minorEastAsia"/>
                <w:bCs/>
                <w:kern w:val="0"/>
                <w:sz w:val="24"/>
                <w:szCs w:val="24"/>
              </w:rPr>
              <w:t>采购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836" w:type="dxa"/>
            <w:noWrap/>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采购单位</w:t>
            </w:r>
          </w:p>
        </w:tc>
        <w:tc>
          <w:tcPr>
            <w:tcW w:w="6095" w:type="dxa"/>
            <w:noWrap/>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四川省南宝山服饰有限公司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836" w:type="dxa"/>
            <w:shd w:val="clear" w:color="auto" w:fill="auto"/>
            <w:noWrap/>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获取竞争性谈判文件时间</w:t>
            </w:r>
          </w:p>
        </w:tc>
        <w:tc>
          <w:tcPr>
            <w:tcW w:w="6095" w:type="dxa"/>
            <w:shd w:val="clear" w:color="auto" w:fill="auto"/>
            <w:noWrap/>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2024年</w:t>
            </w:r>
            <w:r>
              <w:rPr>
                <w:rFonts w:hint="eastAsia" w:asciiTheme="minorEastAsia" w:hAnsiTheme="minorEastAsia" w:eastAsiaTheme="minorEastAsia" w:cstheme="minorEastAsia"/>
                <w:bCs/>
                <w:kern w:val="0"/>
                <w:sz w:val="24"/>
                <w:lang w:val="en-US" w:eastAsia="zh-CN"/>
              </w:rPr>
              <w:t>12</w:t>
            </w:r>
            <w:r>
              <w:rPr>
                <w:rFonts w:hint="eastAsia" w:asciiTheme="minorEastAsia" w:hAnsiTheme="minorEastAsia" w:eastAsiaTheme="minorEastAsia" w:cstheme="minorEastAsia"/>
                <w:bCs/>
                <w:kern w:val="0"/>
                <w:sz w:val="24"/>
              </w:rPr>
              <w:t>月</w:t>
            </w:r>
            <w:r>
              <w:rPr>
                <w:rFonts w:hint="eastAsia" w:asciiTheme="minorEastAsia" w:hAnsiTheme="minorEastAsia" w:eastAsiaTheme="minorEastAsia" w:cstheme="minorEastAsia"/>
                <w:bCs/>
                <w:kern w:val="0"/>
                <w:sz w:val="24"/>
                <w:lang w:val="en-US" w:eastAsia="zh-CN"/>
              </w:rPr>
              <w:t>20</w:t>
            </w:r>
            <w:r>
              <w:rPr>
                <w:rFonts w:hint="eastAsia" w:asciiTheme="minorEastAsia" w:hAnsiTheme="minorEastAsia" w:eastAsiaTheme="minorEastAsia" w:cstheme="minorEastAsia"/>
                <w:bCs/>
                <w:kern w:val="0"/>
                <w:sz w:val="24"/>
              </w:rPr>
              <w:t>日 10:00至2024年</w:t>
            </w:r>
            <w:r>
              <w:rPr>
                <w:rFonts w:hint="eastAsia" w:asciiTheme="minorEastAsia" w:hAnsiTheme="minorEastAsia" w:eastAsiaTheme="minorEastAsia" w:cstheme="minorEastAsia"/>
                <w:bCs/>
                <w:kern w:val="0"/>
                <w:sz w:val="24"/>
                <w:lang w:val="en-US" w:eastAsia="zh-CN"/>
              </w:rPr>
              <w:t>12</w:t>
            </w:r>
            <w:r>
              <w:rPr>
                <w:rFonts w:hint="eastAsia" w:asciiTheme="minorEastAsia" w:hAnsiTheme="minorEastAsia" w:eastAsiaTheme="minorEastAsia" w:cstheme="minorEastAsia"/>
                <w:bCs/>
                <w:kern w:val="0"/>
                <w:sz w:val="24"/>
              </w:rPr>
              <w:t>月</w:t>
            </w:r>
            <w:r>
              <w:rPr>
                <w:rFonts w:hint="eastAsia" w:asciiTheme="minorEastAsia" w:hAnsiTheme="minorEastAsia" w:eastAsiaTheme="minorEastAsia" w:cstheme="minorEastAsia"/>
                <w:bCs/>
                <w:kern w:val="0"/>
                <w:sz w:val="24"/>
                <w:lang w:val="en-US" w:eastAsia="zh-CN"/>
              </w:rPr>
              <w:t>24</w:t>
            </w:r>
            <w:r>
              <w:rPr>
                <w:rFonts w:hint="eastAsia" w:asciiTheme="minorEastAsia" w:hAnsiTheme="minorEastAsia" w:eastAsiaTheme="minorEastAsia" w:cstheme="minorEastAsia"/>
                <w:bCs/>
                <w:kern w:val="0"/>
                <w:sz w:val="24"/>
              </w:rPr>
              <w:t>日 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836" w:type="dxa"/>
            <w:shd w:val="clear" w:color="auto" w:fill="auto"/>
            <w:noWrap/>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获取竞争性谈判文件地点</w:t>
            </w:r>
          </w:p>
        </w:tc>
        <w:tc>
          <w:tcPr>
            <w:tcW w:w="6095" w:type="dxa"/>
            <w:shd w:val="clear" w:color="auto" w:fill="auto"/>
            <w:noWrap/>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lang w:eastAsia="zh-CN"/>
              </w:rPr>
            </w:pPr>
            <w:r>
              <w:rPr>
                <w:rFonts w:hint="eastAsia" w:asciiTheme="minorEastAsia" w:hAnsiTheme="minorEastAsia" w:eastAsiaTheme="minorEastAsia" w:cstheme="minorEastAsia"/>
                <w:bCs/>
                <w:kern w:val="0"/>
                <w:sz w:val="24"/>
              </w:rPr>
              <w:t>四川省</w:t>
            </w:r>
            <w:r>
              <w:rPr>
                <w:rFonts w:hint="eastAsia" w:asciiTheme="minorEastAsia" w:hAnsiTheme="minorEastAsia" w:eastAsiaTheme="minorEastAsia" w:cstheme="minorEastAsia"/>
                <w:bCs/>
                <w:kern w:val="0"/>
                <w:sz w:val="24"/>
                <w:lang w:eastAsia="zh-CN"/>
              </w:rPr>
              <w:t>邛崃监狱官网（工作要闻栏目）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836" w:type="dxa"/>
            <w:shd w:val="clear" w:color="auto" w:fill="auto"/>
            <w:noWrap/>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响应文件递交地点</w:t>
            </w:r>
          </w:p>
        </w:tc>
        <w:tc>
          <w:tcPr>
            <w:tcW w:w="6095" w:type="dxa"/>
            <w:shd w:val="clear" w:color="auto" w:fill="auto"/>
            <w:noWrap/>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lang w:eastAsia="zh-CN"/>
              </w:rPr>
            </w:pPr>
            <w:r>
              <w:rPr>
                <w:rFonts w:hint="eastAsia" w:asciiTheme="minorEastAsia" w:hAnsiTheme="minorEastAsia" w:eastAsiaTheme="minorEastAsia" w:cstheme="minorEastAsia"/>
                <w:bCs/>
                <w:kern w:val="0"/>
                <w:sz w:val="24"/>
              </w:rPr>
              <w:t>四川省</w:t>
            </w:r>
            <w:r>
              <w:rPr>
                <w:rFonts w:hint="eastAsia" w:asciiTheme="minorEastAsia" w:hAnsiTheme="minorEastAsia" w:eastAsiaTheme="minorEastAsia" w:cstheme="minorEastAsia"/>
                <w:bCs/>
                <w:kern w:val="0"/>
                <w:sz w:val="24"/>
                <w:lang w:eastAsia="zh-CN"/>
              </w:rPr>
              <w:t>南宝山服饰有限公司生产工作洽谈室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836" w:type="dxa"/>
            <w:shd w:val="clear" w:color="auto" w:fill="auto"/>
            <w:noWrap/>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响应文件开启时间</w:t>
            </w:r>
          </w:p>
        </w:tc>
        <w:tc>
          <w:tcPr>
            <w:tcW w:w="6095" w:type="dxa"/>
            <w:shd w:val="clear" w:color="auto" w:fill="auto"/>
            <w:noWrap/>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2024年</w:t>
            </w:r>
            <w:r>
              <w:rPr>
                <w:rFonts w:hint="eastAsia" w:asciiTheme="minorEastAsia" w:hAnsiTheme="minorEastAsia" w:eastAsiaTheme="minorEastAsia" w:cstheme="minorEastAsia"/>
                <w:bCs/>
                <w:kern w:val="0"/>
                <w:sz w:val="24"/>
                <w:lang w:val="en-US" w:eastAsia="zh-CN"/>
              </w:rPr>
              <w:t>12</w:t>
            </w:r>
            <w:r>
              <w:rPr>
                <w:rFonts w:hint="eastAsia" w:asciiTheme="minorEastAsia" w:hAnsiTheme="minorEastAsia" w:eastAsiaTheme="minorEastAsia" w:cstheme="minorEastAsia"/>
                <w:bCs/>
                <w:kern w:val="0"/>
                <w:sz w:val="24"/>
              </w:rPr>
              <w:t>月</w:t>
            </w:r>
            <w:r>
              <w:rPr>
                <w:rFonts w:hint="eastAsia" w:asciiTheme="minorEastAsia" w:hAnsiTheme="minorEastAsia" w:eastAsiaTheme="minorEastAsia" w:cstheme="minorEastAsia"/>
                <w:bCs/>
                <w:kern w:val="0"/>
                <w:sz w:val="24"/>
                <w:lang w:val="en-US" w:eastAsia="zh-CN"/>
              </w:rPr>
              <w:t>25</w:t>
            </w:r>
            <w:bookmarkStart w:id="7" w:name="_GoBack"/>
            <w:bookmarkEnd w:id="7"/>
            <w:r>
              <w:rPr>
                <w:rFonts w:hint="eastAsia" w:asciiTheme="minorEastAsia" w:hAnsiTheme="minorEastAsia" w:eastAsiaTheme="minorEastAsia" w:cstheme="minorEastAsia"/>
                <w:bCs/>
                <w:kern w:val="0"/>
                <w:sz w:val="24"/>
              </w:rPr>
              <w:t>日</w:t>
            </w:r>
            <w:r>
              <w:rPr>
                <w:rFonts w:hint="eastAsia" w:asciiTheme="minorEastAsia" w:hAnsiTheme="minorEastAsia" w:eastAsiaTheme="minorEastAsia" w:cstheme="minorEastAsia"/>
                <w:bCs/>
                <w:kern w:val="0"/>
                <w:sz w:val="24"/>
                <w:lang w:val="en-US" w:eastAsia="zh-CN"/>
              </w:rPr>
              <w:t>9</w:t>
            </w:r>
            <w:r>
              <w:rPr>
                <w:rFonts w:hint="eastAsia" w:asciiTheme="minorEastAsia" w:hAnsiTheme="minorEastAsia" w:eastAsiaTheme="minorEastAsia" w:cstheme="minorEastAsia"/>
                <w:bCs/>
                <w:kern w:val="0"/>
                <w:sz w:val="24"/>
              </w:rPr>
              <w:t>:30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836" w:type="dxa"/>
            <w:shd w:val="clear" w:color="auto" w:fill="auto"/>
            <w:noWrap/>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响应文件开启地点</w:t>
            </w:r>
          </w:p>
        </w:tc>
        <w:tc>
          <w:tcPr>
            <w:tcW w:w="6095" w:type="dxa"/>
            <w:shd w:val="clear" w:color="auto" w:fill="auto"/>
            <w:noWrap/>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四川省南宝山服饰有限公司生产工作洽谈室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836" w:type="dxa"/>
            <w:noWrap/>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项目联系单位</w:t>
            </w:r>
          </w:p>
        </w:tc>
        <w:tc>
          <w:tcPr>
            <w:tcW w:w="6095" w:type="dxa"/>
            <w:noWrap/>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公司办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836" w:type="dxa"/>
            <w:noWrap/>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项目联系电话</w:t>
            </w:r>
          </w:p>
        </w:tc>
        <w:tc>
          <w:tcPr>
            <w:tcW w:w="6095" w:type="dxa"/>
            <w:noWrap/>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028-88808053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836" w:type="dxa"/>
            <w:noWrap/>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采购单位</w:t>
            </w:r>
          </w:p>
        </w:tc>
        <w:tc>
          <w:tcPr>
            <w:tcW w:w="6095" w:type="dxa"/>
            <w:noWrap/>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四川省南宝山服饰有限公司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836" w:type="dxa"/>
            <w:noWrap/>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采购单位地址</w:t>
            </w:r>
          </w:p>
        </w:tc>
        <w:tc>
          <w:tcPr>
            <w:tcW w:w="6095" w:type="dxa"/>
            <w:noWrap/>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成都市邛崃市临邛镇土陶村</w:t>
            </w:r>
          </w:p>
        </w:tc>
      </w:tr>
    </w:tbl>
    <w:p>
      <w:pPr>
        <w:spacing w:beforeLines="50" w:afterLines="50" w:line="140" w:lineRule="atLeast"/>
        <w:ind w:firstLine="420" w:firstLineChars="150"/>
        <w:rPr>
          <w:rFonts w:hint="eastAsia" w:asciiTheme="minorEastAsia" w:hAnsiTheme="minorEastAsia" w:eastAsiaTheme="minorEastAsia" w:cstheme="minorEastAsia"/>
        </w:rPr>
      </w:pPr>
    </w:p>
    <w:p>
      <w:pPr>
        <w:spacing w:line="140" w:lineRule="atLeast"/>
        <w:rPr>
          <w:rFonts w:hint="eastAsia" w:asciiTheme="minorEastAsia" w:hAnsiTheme="minorEastAsia" w:eastAsiaTheme="minorEastAsia" w:cstheme="minorEastAsia"/>
          <w:b/>
        </w:rPr>
      </w:pPr>
      <w:r>
        <w:rPr>
          <w:rFonts w:hint="eastAsia" w:asciiTheme="minorEastAsia" w:hAnsiTheme="minorEastAsia" w:eastAsiaTheme="minorEastAsia" w:cstheme="minorEastAsia"/>
          <w:b/>
          <w:bCs/>
          <w:color w:val="000000"/>
        </w:rPr>
        <w:t>1.2投标人</w:t>
      </w:r>
      <w:r>
        <w:rPr>
          <w:rFonts w:hint="eastAsia" w:asciiTheme="minorEastAsia" w:hAnsiTheme="minorEastAsia" w:eastAsiaTheme="minorEastAsia" w:cstheme="minorEastAsia"/>
          <w:b/>
        </w:rPr>
        <w:t>资格条件要求</w:t>
      </w:r>
    </w:p>
    <w:p>
      <w:pPr>
        <w:numPr>
          <w:ilvl w:val="0"/>
          <w:numId w:val="2"/>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具有独立承担民事责任的能力；</w:t>
      </w:r>
    </w:p>
    <w:p>
      <w:pPr>
        <w:numPr>
          <w:ilvl w:val="0"/>
          <w:numId w:val="2"/>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具有有效的营业执照、税务登记证、组织机构代码等相关证件和相应的资质。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.具有履行合同所必须的设施设备和专业技术能力;</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4、本项目不接受联合体投标。</w:t>
      </w:r>
    </w:p>
    <w:p>
      <w:pPr>
        <w:pStyle w:val="2"/>
        <w:rPr>
          <w:rFonts w:hint="eastAsia" w:asciiTheme="minorEastAsia" w:hAnsiTheme="minorEastAsia" w:eastAsiaTheme="minorEastAsia" w:cstheme="minorEastAsia"/>
        </w:rPr>
      </w:pPr>
      <w:bookmarkStart w:id="2" w:name="_Toc12887"/>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第二章  投标人须知</w:t>
      </w:r>
      <w:bookmarkEnd w:id="2"/>
    </w:p>
    <w:p>
      <w:pPr>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b/>
        </w:rPr>
        <w:t>2.1</w:t>
      </w:r>
      <w:r>
        <w:rPr>
          <w:rFonts w:hint="eastAsia" w:asciiTheme="minorEastAsia" w:hAnsiTheme="minorEastAsia" w:eastAsiaTheme="minorEastAsia" w:cstheme="minorEastAsia"/>
          <w:b/>
          <w:color w:val="000000"/>
        </w:rPr>
        <w:t>投标人须知附表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17" w:type="dxa"/>
            <w:noWrap/>
            <w:vAlign w:val="center"/>
          </w:tcPr>
          <w:p>
            <w:pPr>
              <w:tabs>
                <w:tab w:val="left" w:pos="7665"/>
              </w:tabs>
              <w:snapToGrid w:val="0"/>
              <w:spacing w:line="36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序号</w:t>
            </w:r>
          </w:p>
        </w:tc>
        <w:tc>
          <w:tcPr>
            <w:tcW w:w="1701" w:type="dxa"/>
            <w:noWrap/>
            <w:vAlign w:val="center"/>
          </w:tcPr>
          <w:p>
            <w:pPr>
              <w:tabs>
                <w:tab w:val="left" w:pos="7665"/>
              </w:tabs>
              <w:snapToGrid w:val="0"/>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内 容</w:t>
            </w:r>
          </w:p>
        </w:tc>
        <w:tc>
          <w:tcPr>
            <w:tcW w:w="5954" w:type="dxa"/>
            <w:noWrap/>
            <w:vAlign w:val="center"/>
          </w:tcPr>
          <w:p>
            <w:pPr>
              <w:tabs>
                <w:tab w:val="left" w:pos="7665"/>
              </w:tabs>
              <w:snapToGrid w:val="0"/>
              <w:spacing w:line="36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7" w:type="dxa"/>
            <w:noWrap/>
            <w:vAlign w:val="center"/>
          </w:tcPr>
          <w:p>
            <w:pPr>
              <w:tabs>
                <w:tab w:val="left" w:pos="7665"/>
              </w:tabs>
              <w:snapToGrid w:val="0"/>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p>
        </w:tc>
        <w:tc>
          <w:tcPr>
            <w:tcW w:w="1701" w:type="dxa"/>
            <w:noWrap/>
            <w:vAlign w:val="center"/>
          </w:tcPr>
          <w:p>
            <w:pPr>
              <w:tabs>
                <w:tab w:val="left" w:pos="7665"/>
              </w:tabs>
              <w:snapToGrid w:val="0"/>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项目名称</w:t>
            </w:r>
          </w:p>
        </w:tc>
        <w:tc>
          <w:tcPr>
            <w:tcW w:w="5954" w:type="dxa"/>
            <w:noWrap/>
            <w:vAlign w:val="center"/>
          </w:tcPr>
          <w:p>
            <w:pPr>
              <w:tabs>
                <w:tab w:val="left" w:pos="7665"/>
              </w:tabs>
              <w:snapToGrid w:val="0"/>
              <w:spacing w:line="360" w:lineRule="auto"/>
              <w:ind w:left="1400" w:hanging="14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四川省南宝山服饰有限公司</w:t>
            </w:r>
            <w:r>
              <w:rPr>
                <w:rFonts w:hint="eastAsia" w:asciiTheme="minorEastAsia" w:hAnsiTheme="minorEastAsia" w:eastAsiaTheme="minorEastAsia" w:cstheme="minorEastAsia"/>
                <w:color w:val="000000"/>
                <w:sz w:val="28"/>
                <w:szCs w:val="28"/>
                <w:lang w:eastAsia="zh-CN"/>
              </w:rPr>
              <w:t>职工食堂三楼会议室礼堂椅</w:t>
            </w:r>
            <w:r>
              <w:rPr>
                <w:rFonts w:hint="eastAsia" w:asciiTheme="minorEastAsia" w:hAnsiTheme="minorEastAsia" w:eastAsiaTheme="minorEastAsia" w:cstheme="minorEastAsia"/>
                <w:color w:val="000000"/>
                <w:sz w:val="28"/>
                <w:szCs w:val="28"/>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17" w:type="dxa"/>
            <w:noWrap/>
            <w:vAlign w:val="center"/>
          </w:tcPr>
          <w:p>
            <w:pPr>
              <w:tabs>
                <w:tab w:val="left" w:pos="7665"/>
              </w:tabs>
              <w:snapToGrid w:val="0"/>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w:t>
            </w:r>
          </w:p>
        </w:tc>
        <w:tc>
          <w:tcPr>
            <w:tcW w:w="1701" w:type="dxa"/>
            <w:noWrap/>
            <w:vAlign w:val="center"/>
          </w:tcPr>
          <w:p>
            <w:pPr>
              <w:tabs>
                <w:tab w:val="left" w:pos="7665"/>
              </w:tabs>
              <w:snapToGrid w:val="0"/>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项目分包及说明</w:t>
            </w:r>
          </w:p>
        </w:tc>
        <w:tc>
          <w:tcPr>
            <w:tcW w:w="5954" w:type="dxa"/>
            <w:noWrap/>
            <w:vAlign w:val="center"/>
          </w:tcPr>
          <w:p>
            <w:pPr>
              <w:spacing w:line="48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sz w:val="28"/>
                <w:szCs w:val="28"/>
              </w:rPr>
              <w:t>本项目不允许分包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17" w:type="dxa"/>
            <w:noWrap/>
            <w:vAlign w:val="center"/>
          </w:tcPr>
          <w:p>
            <w:pPr>
              <w:tabs>
                <w:tab w:val="left" w:pos="7665"/>
              </w:tabs>
              <w:snapToGrid w:val="0"/>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w:t>
            </w:r>
          </w:p>
        </w:tc>
        <w:tc>
          <w:tcPr>
            <w:tcW w:w="1701" w:type="dxa"/>
            <w:noWrap/>
            <w:vAlign w:val="center"/>
          </w:tcPr>
          <w:p>
            <w:pPr>
              <w:tabs>
                <w:tab w:val="left" w:pos="7665"/>
              </w:tabs>
              <w:snapToGrid w:val="0"/>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投标有效期</w:t>
            </w:r>
          </w:p>
        </w:tc>
        <w:tc>
          <w:tcPr>
            <w:tcW w:w="5954" w:type="dxa"/>
            <w:noWrap/>
            <w:vAlign w:val="center"/>
          </w:tcPr>
          <w:p>
            <w:pPr>
              <w:tabs>
                <w:tab w:val="left" w:pos="7665"/>
              </w:tabs>
              <w:snapToGrid w:val="0"/>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投标有效期：开标后</w:t>
            </w:r>
            <w:r>
              <w:rPr>
                <w:rFonts w:hint="eastAsia" w:asciiTheme="minorEastAsia" w:hAnsiTheme="minorEastAsia" w:eastAsiaTheme="minorEastAsia" w:cstheme="minorEastAsia"/>
                <w:color w:val="000000"/>
                <w:sz w:val="28"/>
                <w:szCs w:val="28"/>
                <w:u w:val="single"/>
              </w:rPr>
              <w:t>30</w:t>
            </w:r>
            <w:r>
              <w:rPr>
                <w:rFonts w:hint="eastAsia" w:asciiTheme="minorEastAsia" w:hAnsiTheme="minorEastAsia" w:eastAsiaTheme="minorEastAsia" w:cstheme="minorEastAsia"/>
                <w:color w:val="000000"/>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17" w:type="dxa"/>
            <w:noWrap/>
            <w:vAlign w:val="center"/>
          </w:tcPr>
          <w:p>
            <w:pPr>
              <w:tabs>
                <w:tab w:val="left" w:pos="7665"/>
              </w:tabs>
              <w:snapToGrid w:val="0"/>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w:t>
            </w:r>
          </w:p>
        </w:tc>
        <w:tc>
          <w:tcPr>
            <w:tcW w:w="1701" w:type="dxa"/>
            <w:noWrap/>
            <w:vAlign w:val="center"/>
          </w:tcPr>
          <w:p>
            <w:pPr>
              <w:tabs>
                <w:tab w:val="left" w:pos="7665"/>
              </w:tabs>
              <w:snapToGrid w:val="0"/>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投标文件的组成</w:t>
            </w:r>
          </w:p>
        </w:tc>
        <w:tc>
          <w:tcPr>
            <w:tcW w:w="5954" w:type="dxa"/>
            <w:noWrap/>
            <w:vAlign w:val="center"/>
          </w:tcPr>
          <w:p>
            <w:pPr>
              <w:tabs>
                <w:tab w:val="left" w:pos="7665"/>
              </w:tabs>
              <w:snapToGrid w:val="0"/>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817" w:type="dxa"/>
            <w:noWrap/>
            <w:vAlign w:val="center"/>
          </w:tcPr>
          <w:p>
            <w:pPr>
              <w:tabs>
                <w:tab w:val="left" w:pos="7665"/>
              </w:tabs>
              <w:snapToGrid w:val="0"/>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w:t>
            </w:r>
          </w:p>
        </w:tc>
        <w:tc>
          <w:tcPr>
            <w:tcW w:w="1701" w:type="dxa"/>
            <w:noWrap/>
            <w:vAlign w:val="center"/>
          </w:tcPr>
          <w:p>
            <w:pPr>
              <w:tabs>
                <w:tab w:val="left" w:pos="7665"/>
              </w:tabs>
              <w:snapToGrid w:val="0"/>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获取竞争性谈判文件时间与地点</w:t>
            </w:r>
          </w:p>
        </w:tc>
        <w:tc>
          <w:tcPr>
            <w:tcW w:w="5954" w:type="dxa"/>
            <w:noWrap/>
            <w:vAlign w:val="center"/>
          </w:tcPr>
          <w:p>
            <w:pPr>
              <w:tabs>
                <w:tab w:val="left" w:pos="7665"/>
              </w:tabs>
              <w:snapToGrid w:val="0"/>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见第一章竞争性谈判公告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17" w:type="dxa"/>
            <w:noWrap/>
            <w:vAlign w:val="center"/>
          </w:tcPr>
          <w:p>
            <w:pPr>
              <w:tabs>
                <w:tab w:val="left" w:pos="7665"/>
              </w:tabs>
              <w:snapToGrid w:val="0"/>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w:t>
            </w:r>
          </w:p>
        </w:tc>
        <w:tc>
          <w:tcPr>
            <w:tcW w:w="1701" w:type="dxa"/>
            <w:noWrap/>
            <w:vAlign w:val="center"/>
          </w:tcPr>
          <w:p>
            <w:pPr>
              <w:tabs>
                <w:tab w:val="left" w:pos="7665"/>
              </w:tabs>
              <w:snapToGrid w:val="0"/>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递交投标文件的时间与地点</w:t>
            </w:r>
          </w:p>
        </w:tc>
        <w:tc>
          <w:tcPr>
            <w:tcW w:w="5954" w:type="dxa"/>
            <w:noWrap/>
            <w:vAlign w:val="center"/>
          </w:tcPr>
          <w:p>
            <w:pPr>
              <w:tabs>
                <w:tab w:val="left" w:pos="7665"/>
              </w:tabs>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见</w:t>
            </w:r>
            <w:r>
              <w:rPr>
                <w:rFonts w:hint="eastAsia" w:asciiTheme="minorEastAsia" w:hAnsiTheme="minorEastAsia" w:eastAsiaTheme="minorEastAsia" w:cstheme="minorEastAsia"/>
                <w:color w:val="000000"/>
                <w:sz w:val="28"/>
                <w:szCs w:val="28"/>
              </w:rPr>
              <w:t>第一章</w:t>
            </w:r>
            <w:r>
              <w:rPr>
                <w:rFonts w:hint="eastAsia" w:asciiTheme="minorEastAsia" w:hAnsiTheme="minorEastAsia" w:eastAsiaTheme="minorEastAsia" w:cstheme="minorEastAsia"/>
                <w:sz w:val="28"/>
                <w:szCs w:val="28"/>
              </w:rPr>
              <w:t>竞争性谈判公告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17" w:type="dxa"/>
            <w:noWrap/>
            <w:vAlign w:val="center"/>
          </w:tcPr>
          <w:p>
            <w:pPr>
              <w:tabs>
                <w:tab w:val="left" w:pos="7665"/>
              </w:tabs>
              <w:snapToGrid w:val="0"/>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7</w:t>
            </w:r>
          </w:p>
        </w:tc>
        <w:tc>
          <w:tcPr>
            <w:tcW w:w="1701" w:type="dxa"/>
            <w:noWrap/>
            <w:vAlign w:val="center"/>
          </w:tcPr>
          <w:p>
            <w:pPr>
              <w:tabs>
                <w:tab w:val="left" w:pos="7665"/>
              </w:tabs>
              <w:snapToGrid w:val="0"/>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开标时间与开标地点</w:t>
            </w:r>
          </w:p>
        </w:tc>
        <w:tc>
          <w:tcPr>
            <w:tcW w:w="5954" w:type="dxa"/>
            <w:noWrap/>
            <w:vAlign w:val="center"/>
          </w:tcPr>
          <w:p>
            <w:pPr>
              <w:widowControl/>
              <w:spacing w:before="100" w:beforeAutospacing="1" w:after="100" w:afterAutospacing="1" w:line="480" w:lineRule="auto"/>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000000"/>
                <w:sz w:val="28"/>
                <w:szCs w:val="28"/>
              </w:rPr>
              <w:t>见第一章竞争性谈判公告</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817" w:type="dxa"/>
            <w:noWrap/>
            <w:vAlign w:val="center"/>
          </w:tcPr>
          <w:p>
            <w:pPr>
              <w:tabs>
                <w:tab w:val="left" w:pos="7665"/>
              </w:tabs>
              <w:snapToGrid w:val="0"/>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8</w:t>
            </w:r>
          </w:p>
        </w:tc>
        <w:tc>
          <w:tcPr>
            <w:tcW w:w="1701" w:type="dxa"/>
            <w:noWrap/>
            <w:vAlign w:val="center"/>
          </w:tcPr>
          <w:p>
            <w:pPr>
              <w:tabs>
                <w:tab w:val="left" w:pos="7665"/>
              </w:tabs>
              <w:snapToGrid w:val="0"/>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报价限价</w:t>
            </w:r>
          </w:p>
        </w:tc>
        <w:tc>
          <w:tcPr>
            <w:tcW w:w="5954" w:type="dxa"/>
            <w:noWrap/>
            <w:vAlign w:val="center"/>
          </w:tcPr>
          <w:p>
            <w:pPr>
              <w:widowControl/>
              <w:spacing w:before="100" w:beforeAutospacing="1" w:after="100" w:afterAutospacing="1" w:line="480" w:lineRule="auto"/>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项目限价</w:t>
            </w:r>
            <w:r>
              <w:rPr>
                <w:rFonts w:hint="eastAsia" w:asciiTheme="minorEastAsia" w:hAnsiTheme="minorEastAsia" w:eastAsiaTheme="minorEastAsia" w:cstheme="minorEastAsia"/>
                <w:b/>
                <w:sz w:val="28"/>
                <w:szCs w:val="28"/>
                <w:lang w:val="en-US" w:eastAsia="zh-CN"/>
              </w:rPr>
              <w:t>46000.00</w:t>
            </w:r>
            <w:r>
              <w:rPr>
                <w:rFonts w:hint="eastAsia" w:asciiTheme="minorEastAsia" w:hAnsiTheme="minorEastAsia" w:eastAsiaTheme="minorEastAsia" w:cstheme="minorEastAsia"/>
                <w:b/>
                <w:sz w:val="28"/>
                <w:szCs w:val="28"/>
              </w:rPr>
              <w:t xml:space="preserve">元。 </w:t>
            </w:r>
          </w:p>
        </w:tc>
      </w:tr>
    </w:tbl>
    <w:p>
      <w:pPr>
        <w:spacing w:line="440" w:lineRule="exact"/>
        <w:ind w:firstLine="1120" w:firstLineChars="400"/>
        <w:rPr>
          <w:rFonts w:hint="eastAsia" w:asciiTheme="minorEastAsia" w:hAnsiTheme="minorEastAsia" w:eastAsiaTheme="minorEastAsia" w:cstheme="minorEastAsia"/>
          <w:color w:val="000000"/>
        </w:rPr>
      </w:pPr>
    </w:p>
    <w:p>
      <w:pPr>
        <w:pStyle w:val="2"/>
        <w:rPr>
          <w:rFonts w:hint="eastAsia" w:asciiTheme="minorEastAsia" w:hAnsiTheme="minorEastAsia" w:eastAsiaTheme="minorEastAsia" w:cstheme="minorEastAsia"/>
          <w:color w:val="000000"/>
          <w:lang w:eastAsia="zh-CN"/>
        </w:rPr>
      </w:pPr>
      <w:r>
        <w:rPr>
          <w:rFonts w:hint="eastAsia" w:asciiTheme="minorEastAsia" w:hAnsiTheme="minorEastAsia" w:eastAsiaTheme="minorEastAsia" w:cstheme="minorEastAsia"/>
          <w:color w:val="000000"/>
        </w:rPr>
        <w:br w:type="page"/>
      </w:r>
      <w:bookmarkStart w:id="3" w:name="_Toc5012"/>
      <w:r>
        <w:rPr>
          <w:rFonts w:hint="eastAsia" w:asciiTheme="minorEastAsia" w:hAnsiTheme="minorEastAsia" w:eastAsiaTheme="minorEastAsia" w:cstheme="minorEastAsia"/>
          <w:color w:val="000000"/>
        </w:rPr>
        <w:t>第三章：报价</w:t>
      </w:r>
      <w:bookmarkEnd w:id="3"/>
      <w:r>
        <w:rPr>
          <w:rFonts w:hint="eastAsia" w:asciiTheme="minorEastAsia" w:hAnsiTheme="minorEastAsia" w:eastAsiaTheme="minorEastAsia" w:cstheme="minorEastAsia"/>
          <w:color w:val="000000"/>
          <w:lang w:eastAsia="zh-CN"/>
        </w:rPr>
        <w:t>文件格式</w:t>
      </w:r>
    </w:p>
    <w:p>
      <w:pPr>
        <w:spacing w:line="440" w:lineRule="exact"/>
        <w:ind w:firstLine="1120" w:firstLineChars="400"/>
        <w:rPr>
          <w:rFonts w:hint="eastAsia" w:asciiTheme="minorEastAsia" w:hAnsiTheme="minorEastAsia" w:eastAsiaTheme="minorEastAsia" w:cstheme="minorEastAsia"/>
          <w:color w:val="000000"/>
        </w:rPr>
      </w:pPr>
    </w:p>
    <w:p>
      <w:pPr>
        <w:spacing w:line="440" w:lineRule="exact"/>
        <w:ind w:firstLine="1124" w:firstLineChars="400"/>
        <w:jc w:val="center"/>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四川省南宝山服饰有限公司</w:t>
      </w:r>
    </w:p>
    <w:p>
      <w:pPr>
        <w:spacing w:line="440" w:lineRule="exact"/>
        <w:ind w:firstLine="1124" w:firstLineChars="40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color w:val="000000"/>
          <w:lang w:eastAsia="zh-CN"/>
        </w:rPr>
        <w:t>维修职工食堂三楼会议室礼堂椅</w:t>
      </w:r>
      <w:r>
        <w:rPr>
          <w:rFonts w:hint="eastAsia" w:asciiTheme="minorEastAsia" w:hAnsiTheme="minorEastAsia" w:eastAsiaTheme="minorEastAsia" w:cstheme="minorEastAsia"/>
          <w:b/>
          <w:bCs/>
          <w:color w:val="000000"/>
        </w:rPr>
        <w:t>采购</w:t>
      </w:r>
      <w:r>
        <w:rPr>
          <w:rFonts w:hint="eastAsia" w:asciiTheme="minorEastAsia" w:hAnsiTheme="minorEastAsia" w:eastAsiaTheme="minorEastAsia" w:cstheme="minorEastAsia"/>
          <w:b/>
          <w:bCs/>
        </w:rPr>
        <w:t>报价单</w:t>
      </w:r>
    </w:p>
    <w:p>
      <w:pPr>
        <w:widowControl/>
        <w:shd w:val="clear" w:color="auto" w:fill="FFFFFF"/>
        <w:spacing w:line="540" w:lineRule="atLeast"/>
        <w:rPr>
          <w:rFonts w:hint="eastAsia" w:asciiTheme="minorEastAsia" w:hAnsiTheme="minorEastAsia" w:eastAsiaTheme="minorEastAsia" w:cstheme="minorEastAsia"/>
          <w:b/>
          <w:bCs/>
        </w:rPr>
      </w:pPr>
      <w:r>
        <w:rPr>
          <w:rFonts w:hint="eastAsia" w:asciiTheme="minorEastAsia" w:hAnsiTheme="minorEastAsia" w:eastAsiaTheme="minorEastAsia" w:cstheme="minorEastAsia"/>
          <w:bCs/>
          <w:u w:val="single"/>
        </w:rPr>
        <w:t>四川省南宝山服饰有限公司</w:t>
      </w:r>
      <w:r>
        <w:rPr>
          <w:rFonts w:hint="eastAsia" w:asciiTheme="minorEastAsia" w:hAnsiTheme="minorEastAsia" w:eastAsiaTheme="minorEastAsia" w:cstheme="minorEastAsia"/>
          <w:b/>
          <w:bCs/>
        </w:rPr>
        <w:t>：</w:t>
      </w:r>
    </w:p>
    <w:p>
      <w:pPr>
        <w:widowControl/>
        <w:shd w:val="clear" w:color="auto" w:fill="FFFFFF"/>
        <w:spacing w:line="560" w:lineRule="exact"/>
        <w:ind w:firstLine="56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rPr>
        <w:t>（被邀请人全称）参加贵方组织的</w:t>
      </w:r>
      <w:r>
        <w:rPr>
          <w:rFonts w:hint="eastAsia" w:asciiTheme="minorEastAsia" w:hAnsiTheme="minorEastAsia" w:eastAsiaTheme="minorEastAsia" w:cstheme="minorEastAsia"/>
          <w:snapToGrid w:val="0"/>
          <w:u w:val="single"/>
          <w:lang w:eastAsia="zh-CN"/>
        </w:rPr>
        <w:t>四川省南宝山服饰有限公司维修职工食堂三楼会议室礼堂椅采购项目</w:t>
      </w:r>
      <w:r>
        <w:rPr>
          <w:rFonts w:hint="eastAsia" w:asciiTheme="minorEastAsia" w:hAnsiTheme="minorEastAsia" w:eastAsiaTheme="minorEastAsia" w:cstheme="minorEastAsia"/>
        </w:rPr>
        <w:t>在分析了相关资料和实际情况后，我公司愿意以人民币（</w:t>
      </w:r>
      <w:r>
        <w:rPr>
          <w:rFonts w:hint="eastAsia" w:asciiTheme="minorEastAsia" w:hAnsiTheme="minorEastAsia" w:eastAsiaTheme="minorEastAsia" w:cstheme="minorEastAsia"/>
          <w:lang w:eastAsia="zh-CN"/>
        </w:rPr>
        <w:t>总价：</w:t>
      </w:r>
      <w:r>
        <w:rPr>
          <w:rFonts w:hint="eastAsia" w:asciiTheme="minorEastAsia" w:hAnsiTheme="minorEastAsia" w:eastAsiaTheme="minorEastAsia" w:cstheme="minorEastAsia"/>
          <w:color w:val="FF0000"/>
          <w:lang w:val="en-US" w:eastAsia="zh-CN"/>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）元，大写（          ）参与该项目，完成项目工作内容的全部任务。如我方中标，我方承诺：</w:t>
      </w:r>
    </w:p>
    <w:p>
      <w:pPr>
        <w:widowControl/>
        <w:shd w:val="clear" w:color="auto" w:fill="FFFFFF"/>
        <w:spacing w:line="560" w:lineRule="exact"/>
        <w:ind w:firstLine="56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1、按合同条件完成</w:t>
      </w:r>
      <w:r>
        <w:rPr>
          <w:rFonts w:hint="eastAsia" w:asciiTheme="minorEastAsia" w:hAnsiTheme="minorEastAsia" w:eastAsiaTheme="minorEastAsia" w:cstheme="minorEastAsia"/>
          <w:lang w:eastAsia="zh-CN"/>
        </w:rPr>
        <w:t>全部</w:t>
      </w:r>
      <w:r>
        <w:rPr>
          <w:rFonts w:hint="eastAsia" w:asciiTheme="minorEastAsia" w:hAnsiTheme="minorEastAsia" w:eastAsiaTheme="minorEastAsia" w:cstheme="minorEastAsia"/>
        </w:rPr>
        <w:t>服务内容</w:t>
      </w:r>
      <w:r>
        <w:rPr>
          <w:rFonts w:hint="eastAsia" w:asciiTheme="minorEastAsia" w:hAnsiTheme="minorEastAsia" w:eastAsiaTheme="minorEastAsia" w:cstheme="minorEastAsia"/>
          <w:lang w:eastAsia="zh-CN"/>
        </w:rPr>
        <w:t>；</w:t>
      </w:r>
    </w:p>
    <w:p>
      <w:pPr>
        <w:widowControl/>
        <w:shd w:val="clear" w:color="auto" w:fill="FFFFFF"/>
        <w:spacing w:line="560" w:lineRule="exact"/>
        <w:ind w:firstLine="560" w:firstLineChars="20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说明：报价有效期为提交报价文件截止日期起</w:t>
      </w:r>
      <w:r>
        <w:rPr>
          <w:rFonts w:hint="eastAsia" w:asciiTheme="minorEastAsia" w:hAnsiTheme="minorEastAsia" w:eastAsiaTheme="minorEastAsia" w:cstheme="minorEastAsia"/>
          <w:lang w:val="en-US" w:eastAsia="zh-CN"/>
        </w:rPr>
        <w:t>30天。</w:t>
      </w:r>
    </w:p>
    <w:p>
      <w:pPr>
        <w:widowControl/>
        <w:shd w:val="clear" w:color="auto" w:fill="FFFFFF"/>
        <w:spacing w:before="100" w:after="100" w:line="800" w:lineRule="atLeast"/>
        <w:ind w:right="26"/>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eastAsia="zh-CN"/>
        </w:rPr>
        <w:t>投标</w:t>
      </w:r>
      <w:r>
        <w:rPr>
          <w:rFonts w:hint="eastAsia" w:asciiTheme="minorEastAsia" w:hAnsiTheme="minorEastAsia" w:eastAsiaTheme="minorEastAsia" w:cstheme="minorEastAsia"/>
          <w:color w:val="000000"/>
        </w:rPr>
        <w:t>人</w:t>
      </w:r>
      <w:r>
        <w:rPr>
          <w:rFonts w:hint="eastAsia" w:asciiTheme="minorEastAsia" w:hAnsiTheme="minorEastAsia" w:eastAsiaTheme="minorEastAsia" w:cstheme="minorEastAsia"/>
          <w:color w:val="000000"/>
          <w:lang w:eastAsia="zh-CN"/>
        </w:rPr>
        <w:t>名称</w:t>
      </w:r>
      <w:r>
        <w:rPr>
          <w:rFonts w:hint="eastAsia" w:asciiTheme="minorEastAsia" w:hAnsiTheme="minorEastAsia" w:eastAsiaTheme="minorEastAsia" w:cstheme="minorEastAsia"/>
          <w:color w:val="000000"/>
        </w:rPr>
        <w:t>：（盖单位章）</w:t>
      </w:r>
    </w:p>
    <w:p>
      <w:pPr>
        <w:widowControl/>
        <w:shd w:val="clear" w:color="auto" w:fill="FFFFFF"/>
        <w:spacing w:before="100" w:after="100" w:line="800" w:lineRule="atLeast"/>
        <w:ind w:right="26"/>
        <w:rPr>
          <w:rFonts w:hint="eastAsia" w:asciiTheme="minorEastAsia" w:hAnsiTheme="minorEastAsia" w:eastAsiaTheme="minorEastAsia" w:cstheme="minorEastAsia"/>
          <w:color w:val="000000"/>
          <w:lang w:eastAsia="zh-CN"/>
        </w:rPr>
      </w:pPr>
      <w:r>
        <w:rPr>
          <w:rFonts w:hint="eastAsia" w:asciiTheme="minorEastAsia" w:hAnsiTheme="minorEastAsia" w:eastAsiaTheme="minorEastAsia" w:cstheme="minorEastAsia"/>
          <w:color w:val="000000"/>
          <w:lang w:eastAsia="zh-CN"/>
        </w:rPr>
        <w:t>法定代表人或代理人（签字）：</w:t>
      </w:r>
    </w:p>
    <w:p>
      <w:pPr>
        <w:widowControl/>
        <w:shd w:val="clear" w:color="auto" w:fill="FFFFFF"/>
        <w:spacing w:line="800" w:lineRule="atLeas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联系方式：</w:t>
      </w:r>
    </w:p>
    <w:p>
      <w:pPr>
        <w:widowControl/>
        <w:shd w:val="clear" w:color="auto" w:fill="FFFFFF"/>
        <w:wordWrap w:val="0"/>
        <w:spacing w:line="540" w:lineRule="atLeast"/>
        <w:ind w:right="840" w:firstLine="3360" w:firstLineChars="1200"/>
        <w:jc w:val="righ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年  月  日</w:t>
      </w:r>
    </w:p>
    <w:p>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注：若报价大小写不同以大写为准。</w:t>
      </w:r>
    </w:p>
    <w:p>
      <w:pPr>
        <w:widowControl/>
        <w:shd w:val="clear" w:color="auto" w:fill="FFFFFF"/>
        <w:wordWrap/>
        <w:spacing w:line="540" w:lineRule="atLeast"/>
        <w:ind w:right="840" w:firstLine="3360" w:firstLineChars="1200"/>
        <w:jc w:val="right"/>
        <w:rPr>
          <w:rFonts w:hint="eastAsia" w:asciiTheme="minorEastAsia" w:hAnsiTheme="minorEastAsia" w:eastAsiaTheme="minorEastAsia" w:cstheme="minorEastAsia"/>
          <w:bCs/>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spacing w:line="440" w:lineRule="exact"/>
        <w:ind w:firstLine="1124" w:firstLineChars="400"/>
        <w:jc w:val="center"/>
        <w:rPr>
          <w:rFonts w:hint="eastAsia" w:asciiTheme="minorEastAsia" w:hAnsiTheme="minorEastAsia" w:eastAsiaTheme="minorEastAsia" w:cstheme="minorEastAsia"/>
          <w:b/>
          <w:bCs/>
        </w:rPr>
      </w:pPr>
    </w:p>
    <w:p>
      <w:pPr>
        <w:jc w:val="center"/>
        <w:rPr>
          <w:rFonts w:hint="eastAsia" w:asciiTheme="minorEastAsia" w:hAnsiTheme="minorEastAsia" w:eastAsiaTheme="minorEastAsia" w:cstheme="minorEastAsia"/>
          <w:b/>
          <w:snapToGrid w:val="0"/>
          <w:sz w:val="36"/>
          <w:szCs w:val="36"/>
        </w:rPr>
      </w:pPr>
      <w:bookmarkStart w:id="4" w:name="_Toc227144303"/>
    </w:p>
    <w:p>
      <w:pPr>
        <w:jc w:val="center"/>
        <w:rPr>
          <w:rFonts w:hint="eastAsia" w:asciiTheme="minorEastAsia" w:hAnsiTheme="minorEastAsia" w:eastAsiaTheme="minorEastAsia" w:cstheme="minorEastAsia"/>
          <w:b/>
          <w:snapToGrid w:val="0"/>
          <w:sz w:val="36"/>
          <w:szCs w:val="36"/>
        </w:rPr>
      </w:pPr>
    </w:p>
    <w:p>
      <w:pPr>
        <w:jc w:val="center"/>
        <w:rPr>
          <w:rFonts w:hint="eastAsia" w:asciiTheme="minorEastAsia" w:hAnsiTheme="minorEastAsia" w:eastAsiaTheme="minorEastAsia" w:cstheme="minorEastAsia"/>
          <w:b/>
          <w:snapToGrid w:val="0"/>
          <w:sz w:val="36"/>
          <w:szCs w:val="36"/>
        </w:rPr>
      </w:pPr>
    </w:p>
    <w:p>
      <w:pPr>
        <w:jc w:val="center"/>
        <w:rPr>
          <w:rFonts w:hint="eastAsia" w:asciiTheme="minorEastAsia" w:hAnsiTheme="minorEastAsia" w:eastAsiaTheme="minorEastAsia" w:cstheme="minorEastAsia"/>
          <w:b/>
          <w:snapToGrid w:val="0"/>
          <w:sz w:val="36"/>
          <w:szCs w:val="36"/>
        </w:rPr>
      </w:pPr>
    </w:p>
    <w:p>
      <w:pPr>
        <w:jc w:val="center"/>
        <w:rPr>
          <w:rFonts w:hint="eastAsia" w:asciiTheme="minorEastAsia" w:hAnsiTheme="minorEastAsia" w:eastAsiaTheme="minorEastAsia" w:cstheme="minorEastAsia"/>
          <w:b/>
          <w:snapToGrid w:val="0"/>
          <w:sz w:val="36"/>
          <w:szCs w:val="36"/>
        </w:rPr>
      </w:pPr>
      <w:r>
        <w:rPr>
          <w:rFonts w:hint="eastAsia" w:asciiTheme="minorEastAsia" w:hAnsiTheme="minorEastAsia" w:eastAsiaTheme="minorEastAsia" w:cstheme="minorEastAsia"/>
          <w:b/>
          <w:snapToGrid w:val="0"/>
          <w:sz w:val="36"/>
          <w:szCs w:val="36"/>
        </w:rPr>
        <w:t>资质证明文件</w:t>
      </w:r>
    </w:p>
    <w:p>
      <w:pPr>
        <w:jc w:val="center"/>
        <w:rPr>
          <w:rFonts w:hint="eastAsia" w:asciiTheme="minorEastAsia" w:hAnsiTheme="minorEastAsia" w:eastAsiaTheme="minorEastAsia" w:cstheme="minorEastAsia"/>
          <w:b/>
          <w:snapToGrid w:val="0"/>
          <w:sz w:val="36"/>
          <w:szCs w:val="36"/>
        </w:rPr>
      </w:pPr>
      <w:r>
        <w:rPr>
          <w:rFonts w:hint="eastAsia" w:asciiTheme="minorEastAsia" w:hAnsiTheme="minorEastAsia" w:eastAsiaTheme="minorEastAsia" w:cstheme="minorEastAsia"/>
        </w:rPr>
        <w:t>（资质证书复印件加盖企业鲜章）。</w:t>
      </w:r>
    </w:p>
    <w:p>
      <w:pPr>
        <w:rPr>
          <w:rFonts w:hint="eastAsia" w:asciiTheme="minorEastAsia" w:hAnsiTheme="minorEastAsia" w:eastAsiaTheme="minorEastAsia" w:cstheme="minorEastAsia"/>
          <w:bCs/>
          <w:snapToGrid w:val="0"/>
        </w:rPr>
      </w:pPr>
    </w:p>
    <w:p>
      <w:pPr>
        <w:jc w:val="center"/>
        <w:rPr>
          <w:rFonts w:hint="eastAsia" w:asciiTheme="minorEastAsia" w:hAnsiTheme="minorEastAsia" w:eastAsiaTheme="minorEastAsia" w:cstheme="minorEastAsia"/>
          <w:b/>
          <w:snapToGrid w:val="0"/>
          <w:sz w:val="36"/>
          <w:szCs w:val="36"/>
        </w:rPr>
      </w:pPr>
      <w:r>
        <w:rPr>
          <w:rFonts w:hint="eastAsia" w:asciiTheme="minorEastAsia" w:hAnsiTheme="minorEastAsia" w:eastAsiaTheme="minorEastAsia" w:cstheme="minorEastAsia"/>
          <w:b/>
          <w:snapToGrid w:val="0"/>
          <w:sz w:val="36"/>
          <w:szCs w:val="36"/>
        </w:rPr>
        <w:t>法人身份证复印件</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rPr>
        <w:t>（加盖企业鲜章）</w:t>
      </w:r>
    </w:p>
    <w:p>
      <w:pPr>
        <w:rPr>
          <w:rFonts w:hint="eastAsia" w:asciiTheme="minorEastAsia" w:hAnsiTheme="minorEastAsia" w:eastAsiaTheme="minorEastAsia" w:cstheme="minorEastAsia"/>
          <w:snapToGrid w:val="0"/>
        </w:rPr>
      </w:pPr>
    </w:p>
    <w:p>
      <w:pPr>
        <w:jc w:val="center"/>
        <w:rPr>
          <w:rFonts w:hint="eastAsia" w:asciiTheme="minorEastAsia" w:hAnsiTheme="minorEastAsia" w:eastAsiaTheme="minorEastAsia" w:cstheme="minorEastAsia"/>
          <w:b/>
          <w:snapToGrid w:val="0"/>
          <w:sz w:val="36"/>
          <w:szCs w:val="36"/>
        </w:rPr>
      </w:pPr>
      <w:r>
        <w:rPr>
          <w:rFonts w:hint="eastAsia" w:asciiTheme="minorEastAsia" w:hAnsiTheme="minorEastAsia" w:eastAsiaTheme="minorEastAsia" w:cstheme="minorEastAsia"/>
          <w:b/>
          <w:snapToGrid w:val="0"/>
          <w:sz w:val="36"/>
          <w:szCs w:val="36"/>
        </w:rPr>
        <w:t>授权委托书</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rPr>
        <w:t>（加盖企业鲜章）</w:t>
      </w:r>
    </w:p>
    <w:p>
      <w:pPr>
        <w:jc w:val="center"/>
        <w:rPr>
          <w:rFonts w:hint="eastAsia" w:asciiTheme="minorEastAsia" w:hAnsiTheme="minorEastAsia" w:eastAsiaTheme="minorEastAsia" w:cstheme="minorEastAsia"/>
          <w:b/>
          <w:snapToGrid w:val="0"/>
          <w:sz w:val="36"/>
          <w:szCs w:val="36"/>
        </w:rPr>
      </w:pPr>
    </w:p>
    <w:p>
      <w:pPr>
        <w:jc w:val="center"/>
        <w:rPr>
          <w:rFonts w:hint="eastAsia" w:asciiTheme="minorEastAsia" w:hAnsiTheme="minorEastAsia" w:eastAsiaTheme="minorEastAsia" w:cstheme="minorEastAsia"/>
          <w:b/>
          <w:snapToGrid w:val="0"/>
          <w:sz w:val="36"/>
          <w:szCs w:val="36"/>
        </w:rPr>
      </w:pPr>
      <w:r>
        <w:rPr>
          <w:rFonts w:hint="eastAsia" w:asciiTheme="minorEastAsia" w:hAnsiTheme="minorEastAsia" w:eastAsiaTheme="minorEastAsia" w:cstheme="minorEastAsia"/>
          <w:b/>
          <w:snapToGrid w:val="0"/>
          <w:sz w:val="36"/>
          <w:szCs w:val="36"/>
        </w:rPr>
        <w:t>全权代表身份证复印件</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rPr>
        <w:t>（加盖企业鲜章）</w:t>
      </w:r>
    </w:p>
    <w:p>
      <w:pPr>
        <w:rPr>
          <w:rFonts w:hint="eastAsia" w:asciiTheme="minorEastAsia" w:hAnsiTheme="minorEastAsia" w:eastAsiaTheme="minorEastAsia" w:cstheme="minorEastAsia"/>
          <w:snapToGrid w:val="0"/>
        </w:rPr>
      </w:pPr>
    </w:p>
    <w:p>
      <w:pPr>
        <w:pStyle w:val="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24"/>
        </w:rPr>
        <w:br w:type="page"/>
      </w:r>
      <w:bookmarkStart w:id="5" w:name="_Toc21474"/>
      <w:r>
        <w:rPr>
          <w:rFonts w:hint="eastAsia" w:asciiTheme="minorEastAsia" w:hAnsiTheme="minorEastAsia" w:eastAsiaTheme="minorEastAsia" w:cstheme="minorEastAsia"/>
          <w:sz w:val="32"/>
          <w:szCs w:val="32"/>
        </w:rPr>
        <w:t>第四章商务条件</w:t>
      </w:r>
      <w:bookmarkEnd w:id="5"/>
    </w:p>
    <w:p>
      <w:pPr>
        <w:numPr>
          <w:ilvl w:val="0"/>
          <w:numId w:val="3"/>
        </w:numPr>
        <w:spacing w:beforeLines="50" w:afterLines="50" w:line="140" w:lineRule="atLeast"/>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项目概况</w:t>
      </w:r>
    </w:p>
    <w:p>
      <w:pPr>
        <w:spacing w:line="580" w:lineRule="exact"/>
        <w:ind w:right="720" w:firstLine="560" w:firstLineChars="200"/>
        <w:rPr>
          <w:rFonts w:hint="eastAsia" w:asciiTheme="majorEastAsia" w:hAnsiTheme="majorEastAsia" w:eastAsiaTheme="majorEastAsia" w:cstheme="majorEastAsia"/>
          <w:sz w:val="28"/>
          <w:szCs w:val="28"/>
        </w:rPr>
      </w:pPr>
      <w:r>
        <w:rPr>
          <w:rFonts w:hint="eastAsia" w:asciiTheme="minorEastAsia" w:hAnsiTheme="minorEastAsia" w:eastAsiaTheme="minorEastAsia" w:cstheme="minorEastAsia"/>
          <w:lang w:val="en-US" w:eastAsia="zh-CN"/>
        </w:rPr>
        <w:t>我公司职工食堂三楼会议室原有礼堂椅损坏严重，为保障正常工作开展，经查有215把礼堂椅需进行维修。现</w:t>
      </w:r>
      <w:r>
        <w:rPr>
          <w:rFonts w:hint="eastAsia" w:asciiTheme="majorEastAsia" w:hAnsiTheme="majorEastAsia" w:eastAsiaTheme="majorEastAsia" w:cstheme="majorEastAsia"/>
          <w:snapToGrid w:val="0"/>
          <w:sz w:val="28"/>
          <w:szCs w:val="28"/>
        </w:rPr>
        <w:t>通过谈判确定1家合格的</w:t>
      </w:r>
      <w:r>
        <w:rPr>
          <w:rFonts w:hint="eastAsia" w:asciiTheme="majorEastAsia" w:hAnsiTheme="majorEastAsia" w:eastAsiaTheme="majorEastAsia" w:cstheme="majorEastAsia"/>
          <w:snapToGrid w:val="0"/>
          <w:sz w:val="28"/>
          <w:szCs w:val="28"/>
          <w:lang w:eastAsia="zh-CN"/>
        </w:rPr>
        <w:t>供应商承担我公司本项工作</w:t>
      </w:r>
      <w:r>
        <w:rPr>
          <w:rFonts w:hint="eastAsia" w:asciiTheme="majorEastAsia" w:hAnsiTheme="majorEastAsia" w:eastAsiaTheme="majorEastAsia" w:cstheme="majorEastAsia"/>
          <w:sz w:val="28"/>
          <w:szCs w:val="28"/>
        </w:rPr>
        <w:t>。</w:t>
      </w:r>
    </w:p>
    <w:p>
      <w:pPr>
        <w:numPr>
          <w:ilvl w:val="0"/>
          <w:numId w:val="3"/>
        </w:numPr>
        <w:spacing w:beforeLines="50" w:afterLines="50" w:line="140" w:lineRule="atLeast"/>
        <w:ind w:left="0" w:leftChars="0" w:firstLine="0" w:firstLineChars="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技术和商务要求</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1、对215把损坏严重的礼堂椅进行维修，包含人工、材料和五金配件等所有材料；</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2、自合同签订之后15日内完成所有维修项目。</w:t>
      </w:r>
    </w:p>
    <w:p>
      <w:pPr>
        <w:numPr>
          <w:ilvl w:val="0"/>
          <w:numId w:val="0"/>
        </w:numP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3、完成合同内容并验收合格后，一次性付款。</w:t>
      </w:r>
    </w:p>
    <w:p>
      <w:pPr>
        <w:numPr>
          <w:ilvl w:val="0"/>
          <w:numId w:val="0"/>
        </w:numPr>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三、未尽事宜合同约定</w:t>
      </w:r>
    </w:p>
    <w:p>
      <w:pPr>
        <w:spacing w:line="400" w:lineRule="exact"/>
        <w:jc w:val="center"/>
        <w:rPr>
          <w:rFonts w:hint="eastAsia" w:asciiTheme="minorEastAsia" w:hAnsiTheme="minorEastAsia" w:eastAsiaTheme="minorEastAsia" w:cstheme="minorEastAsia"/>
          <w:sz w:val="32"/>
          <w:szCs w:val="32"/>
        </w:rPr>
      </w:pPr>
    </w:p>
    <w:p>
      <w:pPr>
        <w:spacing w:line="400" w:lineRule="exact"/>
        <w:jc w:val="center"/>
        <w:rPr>
          <w:rFonts w:hint="eastAsia" w:asciiTheme="minorEastAsia" w:hAnsiTheme="minorEastAsia" w:eastAsiaTheme="minorEastAsia" w:cstheme="minorEastAsia"/>
          <w:sz w:val="32"/>
          <w:szCs w:val="32"/>
        </w:rPr>
      </w:pPr>
    </w:p>
    <w:p>
      <w:pPr>
        <w:spacing w:line="400" w:lineRule="exact"/>
        <w:jc w:val="center"/>
        <w:rPr>
          <w:rFonts w:hint="eastAsia" w:asciiTheme="minorEastAsia" w:hAnsiTheme="minorEastAsia" w:eastAsiaTheme="minorEastAsia" w:cstheme="minorEastAsia"/>
          <w:sz w:val="32"/>
          <w:szCs w:val="32"/>
        </w:rPr>
      </w:pPr>
    </w:p>
    <w:p>
      <w:pPr>
        <w:spacing w:line="400" w:lineRule="exact"/>
        <w:jc w:val="center"/>
        <w:rPr>
          <w:rFonts w:hint="eastAsia" w:asciiTheme="minorEastAsia" w:hAnsiTheme="minorEastAsia" w:eastAsiaTheme="minorEastAsia" w:cstheme="minorEastAsia"/>
          <w:sz w:val="32"/>
          <w:szCs w:val="32"/>
        </w:rPr>
      </w:pPr>
    </w:p>
    <w:p>
      <w:pPr>
        <w:pStyle w:val="2"/>
        <w:rPr>
          <w:rFonts w:hint="eastAsia" w:asciiTheme="minorEastAsia" w:hAnsiTheme="minorEastAsia" w:eastAsiaTheme="minorEastAsia" w:cstheme="minorEastAsia"/>
        </w:rPr>
      </w:pPr>
      <w:bookmarkStart w:id="6" w:name="_Toc5021"/>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第五章评审</w:t>
      </w:r>
      <w:bookmarkEnd w:id="6"/>
    </w:p>
    <w:p>
      <w:pPr>
        <w:spacing w:line="400" w:lineRule="exact"/>
        <w:rPr>
          <w:rFonts w:hint="eastAsia" w:asciiTheme="minorEastAsia" w:hAnsiTheme="minorEastAsia" w:eastAsiaTheme="minorEastAsia" w:cstheme="minorEastAsia"/>
          <w:b/>
        </w:rPr>
      </w:pPr>
    </w:p>
    <w:p>
      <w:pPr>
        <w:spacing w:line="400" w:lineRule="exact"/>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1成立谈判小组：</w:t>
      </w:r>
    </w:p>
    <w:p>
      <w:pPr>
        <w:spacing w:line="400" w:lineRule="exac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根据本次采购项目的性质依法成立 谈判小组。</w:t>
      </w:r>
    </w:p>
    <w:p>
      <w:pPr>
        <w:spacing w:line="400" w:lineRule="exact"/>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2评审原则：</w:t>
      </w:r>
    </w:p>
    <w:p>
      <w:pPr>
        <w:spacing w:line="440" w:lineRule="exact"/>
        <w:ind w:firstLine="28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1.严格遵守公平、公正、择优的原则；</w:t>
      </w:r>
    </w:p>
    <w:p>
      <w:pPr>
        <w:spacing w:line="440" w:lineRule="exact"/>
        <w:ind w:firstLine="28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2.对所有响应比选通知书实质性要求的报价方一视同仁；</w:t>
      </w:r>
    </w:p>
    <w:p>
      <w:pPr>
        <w:spacing w:line="440" w:lineRule="exact"/>
        <w:ind w:firstLine="28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3.根据符合采购需求、质量和服务相等且不超过我方最高限价，</w:t>
      </w:r>
      <w:r>
        <w:rPr>
          <w:rFonts w:hint="eastAsia" w:asciiTheme="minorEastAsia" w:hAnsiTheme="minorEastAsia" w:eastAsiaTheme="minorEastAsia" w:cstheme="minorEastAsia"/>
          <w:lang w:eastAsia="zh-CN"/>
        </w:rPr>
        <w:t>最终</w:t>
      </w:r>
      <w:r>
        <w:rPr>
          <w:rFonts w:hint="eastAsia" w:asciiTheme="minorEastAsia" w:hAnsiTheme="minorEastAsia" w:eastAsiaTheme="minorEastAsia" w:cstheme="minorEastAsia"/>
        </w:rPr>
        <w:t>报价最低的原则确定成交供应商（谈判小组认定报价低于成本价的除外）。</w:t>
      </w:r>
    </w:p>
    <w:bookmarkEnd w:id="4"/>
    <w:p>
      <w:pPr>
        <w:spacing w:line="440" w:lineRule="exact"/>
        <w:rPr>
          <w:rFonts w:hint="eastAsia" w:asciiTheme="minorEastAsia" w:hAnsiTheme="minorEastAsia" w:eastAsiaTheme="minorEastAsia" w:cstheme="minorEastAsia"/>
          <w:sz w:val="24"/>
        </w:rPr>
      </w:pPr>
    </w:p>
    <w:p>
      <w:pPr>
        <w:spacing w:line="440" w:lineRule="exact"/>
        <w:rPr>
          <w:rFonts w:hint="eastAsia" w:asciiTheme="minorEastAsia" w:hAnsiTheme="minorEastAsia" w:eastAsiaTheme="minorEastAsia" w:cstheme="minorEastAsia"/>
          <w:sz w:val="24"/>
          <w:lang w:val="en-US" w:eastAsia="zh-CN"/>
        </w:rPr>
      </w:pPr>
    </w:p>
    <w:p>
      <w:pPr>
        <w:pageBreakBefore/>
        <w:spacing w:line="360" w:lineRule="auto"/>
        <w:ind w:right="482"/>
        <w:jc w:val="center"/>
        <w:outlineLvl w:val="1"/>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sz w:val="32"/>
          <w:szCs w:val="32"/>
          <w:lang w:eastAsia="zh-CN"/>
          <w14:textFill>
            <w14:solidFill>
              <w14:schemeClr w14:val="tx1"/>
            </w14:solidFill>
          </w14:textFill>
        </w:rPr>
        <w:t>四川省南宝山服饰有限公司维修职工食堂三楼会议室礼堂椅采购项目最终</w:t>
      </w:r>
      <w:r>
        <w:rPr>
          <w:rFonts w:hint="eastAsia" w:asciiTheme="minorEastAsia" w:hAnsiTheme="minorEastAsia" w:eastAsiaTheme="minorEastAsia" w:cstheme="minorEastAsia"/>
          <w:b/>
          <w:color w:val="000000" w:themeColor="text1"/>
          <w:sz w:val="32"/>
          <w:szCs w:val="32"/>
          <w14:textFill>
            <w14:solidFill>
              <w14:schemeClr w14:val="tx1"/>
            </w14:solidFill>
          </w14:textFill>
        </w:rPr>
        <w:t>报价表</w:t>
      </w:r>
    </w:p>
    <w:tbl>
      <w:tblPr>
        <w:tblStyle w:val="10"/>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9"/>
        <w:gridCol w:w="6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959" w:type="dxa"/>
            <w:noWrap/>
            <w:vAlign w:val="center"/>
          </w:tcPr>
          <w:p>
            <w:pPr>
              <w:snapToGrid w:val="0"/>
              <w:spacing w:line="276" w:lineRule="auto"/>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采购项目名称</w:t>
            </w:r>
          </w:p>
        </w:tc>
        <w:tc>
          <w:tcPr>
            <w:tcW w:w="6685" w:type="dxa"/>
            <w:noWrap/>
            <w:vAlign w:val="bottom"/>
          </w:tcPr>
          <w:p>
            <w:pPr>
              <w:snapToGrid w:val="0"/>
              <w:spacing w:line="276" w:lineRule="auto"/>
              <w:ind w:right="140"/>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四川省南宝山服饰有限公司维修职工食堂三楼会议室礼堂椅采购项目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959" w:type="dxa"/>
            <w:vMerge w:val="restart"/>
            <w:noWrap/>
            <w:vAlign w:val="center"/>
          </w:tcPr>
          <w:p>
            <w:pPr>
              <w:snapToGrid w:val="0"/>
              <w:spacing w:line="276" w:lineRule="auto"/>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最终</w:t>
            </w:r>
            <w:r>
              <w:rPr>
                <w:rFonts w:hint="eastAsia" w:asciiTheme="minorEastAsia" w:hAnsiTheme="minorEastAsia" w:eastAsiaTheme="minorEastAsia" w:cstheme="minorEastAsia"/>
                <w:color w:val="000000" w:themeColor="text1"/>
                <w14:textFill>
                  <w14:solidFill>
                    <w14:schemeClr w14:val="tx1"/>
                  </w14:solidFill>
                </w14:textFill>
              </w:rPr>
              <w:t>报价为</w:t>
            </w:r>
          </w:p>
        </w:tc>
        <w:tc>
          <w:tcPr>
            <w:tcW w:w="6685" w:type="dxa"/>
            <w:noWrap/>
            <w:vAlign w:val="center"/>
          </w:tcPr>
          <w:p>
            <w:pPr>
              <w:snapToGrid w:val="0"/>
              <w:spacing w:line="276" w:lineRule="auto"/>
              <w:ind w:firstLine="2520" w:firstLineChars="90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元（</w:t>
            </w:r>
            <w:r>
              <w:rPr>
                <w:rFonts w:hint="eastAsia" w:asciiTheme="minorEastAsia" w:hAnsiTheme="minorEastAsia" w:eastAsiaTheme="minorEastAsia" w:cstheme="minorEastAsia"/>
                <w:color w:val="000000" w:themeColor="text1"/>
                <w:lang w:eastAsia="zh-CN"/>
                <w14:textFill>
                  <w14:solidFill>
                    <w14:schemeClr w14:val="tx1"/>
                  </w14:solidFill>
                </w14:textFill>
              </w:rPr>
              <w:t>小写</w:t>
            </w:r>
            <w:r>
              <w:rPr>
                <w:rFonts w:hint="eastAsia" w:asciiTheme="minorEastAsia" w:hAnsiTheme="minorEastAsia" w:eastAsiaTheme="minorEastAsia" w:cstheme="minor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959" w:type="dxa"/>
            <w:vMerge w:val="continue"/>
            <w:noWrap/>
            <w:vAlign w:val="center"/>
          </w:tcPr>
          <w:p>
            <w:pPr>
              <w:snapToGrid w:val="0"/>
              <w:spacing w:line="276"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6685" w:type="dxa"/>
            <w:noWrap/>
            <w:vAlign w:val="center"/>
          </w:tcPr>
          <w:p>
            <w:pPr>
              <w:wordWrap/>
              <w:snapToGrid w:val="0"/>
              <w:spacing w:line="276" w:lineRule="auto"/>
              <w:jc w:val="left"/>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2959" w:type="dxa"/>
            <w:noWrap/>
            <w:vAlign w:val="center"/>
          </w:tcPr>
          <w:p>
            <w:pPr>
              <w:snapToGrid w:val="0"/>
              <w:spacing w:line="276" w:lineRule="auto"/>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备注</w:t>
            </w:r>
          </w:p>
        </w:tc>
        <w:tc>
          <w:tcPr>
            <w:tcW w:w="6685" w:type="dxa"/>
            <w:noWrap/>
            <w:vAlign w:val="center"/>
          </w:tcPr>
          <w:p>
            <w:pPr>
              <w:snapToGrid w:val="0"/>
              <w:spacing w:line="276" w:lineRule="auto"/>
              <w:rPr>
                <w:rFonts w:hint="eastAsia" w:asciiTheme="minorEastAsia" w:hAnsiTheme="minorEastAsia" w:eastAsiaTheme="minorEastAsia" w:cstheme="minorEastAsia"/>
                <w:color w:val="000000" w:themeColor="text1"/>
                <w14:textFill>
                  <w14:solidFill>
                    <w14:schemeClr w14:val="tx1"/>
                  </w14:solidFill>
                </w14:textFill>
              </w:rPr>
            </w:pPr>
          </w:p>
        </w:tc>
      </w:tr>
    </w:tbl>
    <w:p>
      <w:pPr>
        <w:rPr>
          <w:rFonts w:hint="eastAsia" w:asciiTheme="minorEastAsia" w:hAnsiTheme="minorEastAsia" w:eastAsiaTheme="minorEastAsia" w:cstheme="minorEastAsia"/>
          <w:color w:val="000000" w:themeColor="text1"/>
          <w14:textFill>
            <w14:solidFill>
              <w14:schemeClr w14:val="tx1"/>
            </w14:solidFill>
          </w14:textFill>
        </w:rPr>
      </w:pPr>
    </w:p>
    <w:p>
      <w:pPr>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供应商名称：</w:t>
      </w:r>
    </w:p>
    <w:p>
      <w:pPr>
        <w:pStyle w:val="17"/>
        <w:rPr>
          <w:rFonts w:hint="eastAsia" w:asciiTheme="minorEastAsia" w:hAnsiTheme="minorEastAsia" w:eastAsiaTheme="minorEastAsia" w:cstheme="minorEastAsia"/>
          <w:color w:val="000000" w:themeColor="text1"/>
          <w:kern w:val="0"/>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法定代表人/单位负责人或授权代表（签字或加盖个人印章）</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w:t>
      </w:r>
    </w:p>
    <w:p>
      <w:pPr>
        <w:pStyle w:val="17"/>
        <w:snapToGrid w:val="0"/>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日期：</w:t>
      </w:r>
    </w:p>
    <w:p>
      <w:pPr>
        <w:pStyle w:val="17"/>
        <w:snapToGrid w:val="0"/>
        <w:spacing w:line="276" w:lineRule="auto"/>
        <w:ind w:firstLine="551"/>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p>
    <w:p>
      <w:pPr>
        <w:pStyle w:val="17"/>
        <w:snapToGrid w:val="0"/>
        <w:spacing w:line="276"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注：</w:t>
      </w:r>
    </w:p>
    <w:p>
      <w:pPr>
        <w:pStyle w:val="17"/>
        <w:snapToGrid w:val="0"/>
        <w:spacing w:line="276"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1、总报价应是完成本项目及</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8"/>
          <w:szCs w:val="28"/>
          <w14:textFill>
            <w14:solidFill>
              <w14:schemeClr w14:val="tx1"/>
            </w14:solidFill>
          </w14:textFill>
        </w:rPr>
        <w:t>文件中所要求的全部内容的最终价格。</w:t>
      </w:r>
    </w:p>
    <w:p>
      <w:pPr>
        <w:pStyle w:val="17"/>
        <w:snapToGrid w:val="0"/>
        <w:spacing w:line="276"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pStyle w:val="17"/>
        <w:snapToGrid w:val="0"/>
        <w:spacing w:line="276" w:lineRule="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14:textFill>
            <w14:solidFill>
              <w14:schemeClr w14:val="tx1"/>
            </w14:solidFill>
          </w14:textFill>
        </w:rPr>
        <w:t>、谈判结束时，采购人现场工作人员向通符合本次采购要求的</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被邀请</w:t>
      </w:r>
      <w:r>
        <w:rPr>
          <w:rFonts w:hint="eastAsia" w:asciiTheme="minorEastAsia" w:hAnsiTheme="minorEastAsia" w:eastAsiaTheme="minorEastAsia" w:cstheme="minorEastAsia"/>
          <w:color w:val="000000" w:themeColor="text1"/>
          <w:sz w:val="28"/>
          <w:szCs w:val="28"/>
          <w14:textFill>
            <w14:solidFill>
              <w14:schemeClr w14:val="tx1"/>
            </w14:solidFill>
          </w14:textFill>
        </w:rPr>
        <w:t>供应商发放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最终</w:t>
      </w:r>
      <w:r>
        <w:rPr>
          <w:rFonts w:hint="eastAsia" w:asciiTheme="minorEastAsia" w:hAnsiTheme="minorEastAsia" w:eastAsiaTheme="minorEastAsia" w:cstheme="minorEastAsia"/>
          <w:color w:val="000000" w:themeColor="text1"/>
          <w:sz w:val="28"/>
          <w:szCs w:val="28"/>
          <w14:textFill>
            <w14:solidFill>
              <w14:schemeClr w14:val="tx1"/>
            </w14:solidFill>
          </w14:textFill>
        </w:rPr>
        <w:t>报价表”，经供应商法定代表人/单位负责人或代理人按要求填写</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最终</w:t>
      </w:r>
      <w:r>
        <w:rPr>
          <w:rFonts w:hint="eastAsia" w:asciiTheme="minorEastAsia" w:hAnsiTheme="minorEastAsia" w:eastAsiaTheme="minorEastAsia" w:cstheme="minorEastAsia"/>
          <w:color w:val="000000" w:themeColor="text1"/>
          <w:sz w:val="28"/>
          <w:szCs w:val="28"/>
          <w14:textFill>
            <w14:solidFill>
              <w14:schemeClr w14:val="tx1"/>
            </w14:solidFill>
          </w14:textFill>
        </w:rPr>
        <w:t>报价后递交给采购人现场工作人员，由其收集齐后集中递交评审小组。供应商在响应文件中提交此表的，不影响其响应文件的有效性，其最后报价以谈判结束后提交的“最后报价表”为准。</w:t>
      </w:r>
    </w:p>
    <w:p>
      <w:pPr>
        <w:pStyle w:val="18"/>
        <w:ind w:firstLine="0" w:firstLineChars="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b/>
          <w:snapToGrid w:val="0"/>
          <w:color w:val="000000" w:themeColor="text1"/>
          <w:szCs w:val="24"/>
          <w14:textFill>
            <w14:solidFill>
              <w14:schemeClr w14:val="tx1"/>
            </w14:solidFill>
          </w14:textFill>
        </w:rPr>
      </w:pPr>
    </w:p>
    <w:p>
      <w:pPr>
        <w:spacing w:line="800" w:lineRule="exact"/>
        <w:jc w:val="cente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sectPr>
      <w:headerReference r:id="rId5" w:type="default"/>
      <w:footerReference r:id="rId6" w:type="default"/>
      <w:footerReference r:id="rId7" w:type="even"/>
      <w:pgSz w:w="11906" w:h="16838"/>
      <w:pgMar w:top="1440" w:right="1274"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sz w:val="21"/>
        <w:u w:val="single"/>
      </w:rPr>
    </w:pPr>
  </w:p>
  <w:p>
    <w:pPr>
      <w:pStyle w:val="5"/>
      <w:jc w:val="center"/>
      <w:rPr>
        <w:rFonts w:ascii="黑体" w:eastAsia="黑体"/>
        <w:snapToGrid w:val="0"/>
        <w:spacing w:val="100"/>
        <w:sz w:val="24"/>
      </w:rPr>
    </w:pPr>
    <w:r>
      <w:fldChar w:fldCharType="begin"/>
    </w:r>
    <w:r>
      <w:rPr>
        <w:rStyle w:val="13"/>
      </w:rPr>
      <w:instrText xml:space="preserve"> PAGE </w:instrText>
    </w:r>
    <w:r>
      <w:fldChar w:fldCharType="separate"/>
    </w:r>
    <w:r>
      <w:rPr>
        <w:rStyle w:val="13"/>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fldChar w:fldCharType="begin"/>
    </w:r>
    <w:r>
      <w:rPr>
        <w:rStyle w:val="13"/>
      </w:rPr>
      <w:instrText xml:space="preserve">PAGE  </w:instrText>
    </w:r>
    <w:r>
      <w:fldChar w:fldCharType="separate"/>
    </w:r>
    <w:r>
      <w:rPr>
        <w:rStyle w:val="13"/>
      </w:rPr>
      <w:t>6</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ascii="楷体" w:eastAsia="楷体"/>
      </w:rPr>
    </w:pPr>
    <w:r>
      <w:rPr>
        <w:rFonts w:hint="eastAsia" w:ascii="黑体" w:eastAsia="黑体"/>
        <w:sz w:val="21"/>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89FEBA"/>
    <w:multiLevelType w:val="singleLevel"/>
    <w:tmpl w:val="9489FEBA"/>
    <w:lvl w:ilvl="0" w:tentative="0">
      <w:start w:val="1"/>
      <w:numFmt w:val="decimal"/>
      <w:lvlText w:val="%1."/>
      <w:lvlJc w:val="left"/>
      <w:pPr>
        <w:tabs>
          <w:tab w:val="left" w:pos="312"/>
        </w:tabs>
      </w:pPr>
    </w:lvl>
  </w:abstractNum>
  <w:abstractNum w:abstractNumId="1">
    <w:nsid w:val="4135A9D4"/>
    <w:multiLevelType w:val="singleLevel"/>
    <w:tmpl w:val="4135A9D4"/>
    <w:lvl w:ilvl="0" w:tentative="0">
      <w:start w:val="1"/>
      <w:numFmt w:val="decimal"/>
      <w:lvlText w:val="%1."/>
      <w:lvlJc w:val="left"/>
      <w:pPr>
        <w:tabs>
          <w:tab w:val="left" w:pos="312"/>
        </w:tabs>
      </w:pPr>
    </w:lvl>
  </w:abstractNum>
  <w:abstractNum w:abstractNumId="2">
    <w:nsid w:val="639721E1"/>
    <w:multiLevelType w:val="singleLevel"/>
    <w:tmpl w:val="639721E1"/>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C6C"/>
    <w:rsid w:val="00104B0F"/>
    <w:rsid w:val="00111BA0"/>
    <w:rsid w:val="00164286"/>
    <w:rsid w:val="00347E8E"/>
    <w:rsid w:val="003A6522"/>
    <w:rsid w:val="00611DAB"/>
    <w:rsid w:val="00630336"/>
    <w:rsid w:val="00733B09"/>
    <w:rsid w:val="007730BD"/>
    <w:rsid w:val="009A5510"/>
    <w:rsid w:val="00A21DCF"/>
    <w:rsid w:val="00A571DF"/>
    <w:rsid w:val="00A65EBB"/>
    <w:rsid w:val="00A9154B"/>
    <w:rsid w:val="00AA2533"/>
    <w:rsid w:val="00AB0A17"/>
    <w:rsid w:val="00B64C6C"/>
    <w:rsid w:val="00B6764E"/>
    <w:rsid w:val="00BC7FA9"/>
    <w:rsid w:val="00BE20A0"/>
    <w:rsid w:val="00C37F7A"/>
    <w:rsid w:val="00CB6990"/>
    <w:rsid w:val="00D653A9"/>
    <w:rsid w:val="00DD4675"/>
    <w:rsid w:val="00E477F3"/>
    <w:rsid w:val="00ED0E89"/>
    <w:rsid w:val="00F03FD7"/>
    <w:rsid w:val="00FC158F"/>
    <w:rsid w:val="0E321F1B"/>
    <w:rsid w:val="163D49ED"/>
    <w:rsid w:val="1E08505D"/>
    <w:rsid w:val="1E677FD5"/>
    <w:rsid w:val="20685B41"/>
    <w:rsid w:val="2233009E"/>
    <w:rsid w:val="2ADF3FBB"/>
    <w:rsid w:val="2EFA19BC"/>
    <w:rsid w:val="36695BD9"/>
    <w:rsid w:val="382304B6"/>
    <w:rsid w:val="3B07510D"/>
    <w:rsid w:val="40005B04"/>
    <w:rsid w:val="42027005"/>
    <w:rsid w:val="42D46824"/>
    <w:rsid w:val="43F2479B"/>
    <w:rsid w:val="492C2CFF"/>
    <w:rsid w:val="57C96378"/>
    <w:rsid w:val="57D63CD1"/>
    <w:rsid w:val="5865369F"/>
    <w:rsid w:val="598A0D06"/>
    <w:rsid w:val="5C644155"/>
    <w:rsid w:val="60A936F1"/>
    <w:rsid w:val="61684842"/>
    <w:rsid w:val="64BB523C"/>
    <w:rsid w:val="68905170"/>
    <w:rsid w:val="692C5191"/>
    <w:rsid w:val="702F2DE5"/>
    <w:rsid w:val="723B1C93"/>
    <w:rsid w:val="7286234B"/>
    <w:rsid w:val="742E7A40"/>
    <w:rsid w:val="758661A4"/>
    <w:rsid w:val="7969019D"/>
    <w:rsid w:val="7B494C00"/>
    <w:rsid w:val="7D620C85"/>
    <w:rsid w:val="7E2C54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First Indent"/>
    <w:basedOn w:val="3"/>
    <w:qFormat/>
    <w:uiPriority w:val="99"/>
    <w:pPr>
      <w:ind w:firstLine="420" w:firstLineChars="100"/>
    </w:p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9118"/>
      </w:tabs>
      <w:jc w:val="center"/>
    </w:pPr>
    <w:rPr>
      <w:rFonts w:ascii="仿宋_GB2312" w:hAnsi="宋体" w:eastAsia="仿宋_GB2312"/>
      <w:b/>
      <w:color w:val="FF0000"/>
    </w:rPr>
  </w:style>
  <w:style w:type="paragraph" w:styleId="8">
    <w:name w:val="Body Text 2"/>
    <w:basedOn w:val="1"/>
    <w:link w:val="16"/>
    <w:qFormat/>
    <w:uiPriority w:val="0"/>
    <w:pPr>
      <w:spacing w:after="120" w:line="480" w:lineRule="auto"/>
    </w:pPr>
  </w:style>
  <w:style w:type="paragraph" w:styleId="9">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character" w:styleId="12">
    <w:name w:val="Strong"/>
    <w:basedOn w:val="11"/>
    <w:qFormat/>
    <w:uiPriority w:val="0"/>
    <w:rPr>
      <w:b/>
    </w:rPr>
  </w:style>
  <w:style w:type="character" w:styleId="13">
    <w:name w:val="page number"/>
    <w:basedOn w:val="11"/>
    <w:qFormat/>
    <w:uiPriority w:val="0"/>
  </w:style>
  <w:style w:type="character" w:customStyle="1" w:styleId="14">
    <w:name w:val="页眉 Char"/>
    <w:basedOn w:val="11"/>
    <w:link w:val="6"/>
    <w:qFormat/>
    <w:uiPriority w:val="0"/>
    <w:rPr>
      <w:rFonts w:ascii="Times New Roman" w:hAnsi="Times New Roman" w:eastAsia="宋体" w:cs="Times New Roman"/>
      <w:sz w:val="18"/>
      <w:szCs w:val="18"/>
    </w:rPr>
  </w:style>
  <w:style w:type="character" w:customStyle="1" w:styleId="15">
    <w:name w:val="页脚 Char"/>
    <w:basedOn w:val="11"/>
    <w:link w:val="5"/>
    <w:qFormat/>
    <w:uiPriority w:val="0"/>
    <w:rPr>
      <w:rFonts w:ascii="Times New Roman" w:hAnsi="Times New Roman" w:eastAsia="宋体" w:cs="Times New Roman"/>
      <w:sz w:val="18"/>
      <w:szCs w:val="18"/>
    </w:rPr>
  </w:style>
  <w:style w:type="character" w:customStyle="1" w:styleId="16">
    <w:name w:val="正文文本 2 Char"/>
    <w:basedOn w:val="11"/>
    <w:link w:val="8"/>
    <w:qFormat/>
    <w:uiPriority w:val="0"/>
    <w:rPr>
      <w:rFonts w:ascii="Times New Roman" w:hAnsi="Times New Roman" w:eastAsia="宋体" w:cs="Times New Roman"/>
      <w:sz w:val="28"/>
      <w:szCs w:val="28"/>
    </w:rPr>
  </w:style>
  <w:style w:type="paragraph" w:customStyle="1" w:styleId="17">
    <w:name w:val="CD正文"/>
    <w:basedOn w:val="1"/>
    <w:qFormat/>
    <w:uiPriority w:val="0"/>
    <w:pPr>
      <w:spacing w:line="360" w:lineRule="auto"/>
      <w:ind w:firstLine="493"/>
      <w:jc w:val="left"/>
    </w:pPr>
    <w:rPr>
      <w:rFonts w:ascii="Calibri" w:hAnsi="Calibri"/>
      <w:sz w:val="30"/>
    </w:rPr>
  </w:style>
  <w:style w:type="paragraph" w:customStyle="1" w:styleId="18">
    <w:name w:val="！正文"/>
    <w:basedOn w:val="1"/>
    <w:qFormat/>
    <w:uiPriority w:val="0"/>
    <w:pPr>
      <w:spacing w:line="360" w:lineRule="auto"/>
      <w:ind w:firstLine="200" w:firstLineChars="200"/>
      <w:jc w:val="left"/>
    </w:pPr>
    <w:rPr>
      <w:rFonts w:ascii="华文细黑" w:hAnsi="华文细黑" w:eastAsia="华文细黑"/>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230</Words>
  <Characters>1313</Characters>
  <Lines>10</Lines>
  <Paragraphs>3</Paragraphs>
  <TotalTime>65</TotalTime>
  <ScaleCrop>false</ScaleCrop>
  <LinksUpToDate>false</LinksUpToDate>
  <CharactersWithSpaces>1540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2021-03-22T02:03:00Z</dcterms:created>
  <dc:creator>admin</dc:creator>
  <cp:lastModifiedBy>Administrator</cp:lastModifiedBy>
  <cp:lastPrinted>2024-12-19T04:19:01Z</cp:lastPrinted>
  <dcterms:modified xsi:type="dcterms:W3CDTF">2024-12-19T04:26:01Z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0DDAB53EF8ED4DEFBAD9B020EDBFB28B</vt:lpwstr>
  </property>
</Properties>
</file>