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黄海军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曾用名黄辅军，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黄海军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根据《中华人民共和国监狱法》第二十九条、《中华人民共和国刑法》第七十八条、《中华人民共和国刑事诉讼法》第二百七十三条的规定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黄海军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八个月，剥夺政治权利减为三年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2873BB9"/>
    <w:rsid w:val="03E32741"/>
    <w:rsid w:val="05687249"/>
    <w:rsid w:val="05B27352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BB36058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D96784"/>
    <w:rsid w:val="118E7215"/>
    <w:rsid w:val="12774435"/>
    <w:rsid w:val="15570D54"/>
    <w:rsid w:val="172D04D9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56E228C"/>
    <w:rsid w:val="26B62B34"/>
    <w:rsid w:val="281567C9"/>
    <w:rsid w:val="28A644E9"/>
    <w:rsid w:val="2E002237"/>
    <w:rsid w:val="2E251A66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8424BC2"/>
    <w:rsid w:val="5A8D5258"/>
    <w:rsid w:val="5A931471"/>
    <w:rsid w:val="5B29673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6FB73144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93540E6"/>
    <w:rsid w:val="79D73C2F"/>
    <w:rsid w:val="7B276391"/>
    <w:rsid w:val="7C0009BE"/>
    <w:rsid w:val="7CD17053"/>
    <w:rsid w:val="7D0D6042"/>
    <w:rsid w:val="7D446D7F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1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2025-06-04T07:00:45Z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EBE19308B47B4EF788D4CE726B690190_13</vt:lpwstr>
  </property>
</Properties>
</file>