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D45B8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73A72EBF">
      <w:pPr>
        <w:adjustRightInd/>
        <w:snapToGrid/>
        <w:spacing w:after="0" w:line="560" w:lineRule="exact"/>
        <w:ind w:firstLine="1320" w:firstLineChars="300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2A5D95D6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3CFBCB85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486</w:t>
      </w:r>
      <w:r>
        <w:rPr>
          <w:rFonts w:ascii="仿宋" w:hAnsi="仿宋" w:eastAsia="仿宋"/>
          <w:color w:val="auto"/>
        </w:rPr>
        <w:t>号</w:t>
      </w:r>
    </w:p>
    <w:p w14:paraId="20507E07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罪犯陈良材，男，19</w:t>
      </w:r>
      <w:r>
        <w:rPr>
          <w:rFonts w:ascii="仿宋" w:hAnsi="仿宋" w:eastAsia="仿宋" w:cs="仿宋"/>
          <w:color w:val="auto"/>
          <w:szCs w:val="32"/>
        </w:rPr>
        <w:t>72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日出生，汉族，初中文化，现在四川省德阳监狱服刑。</w:t>
      </w:r>
    </w:p>
    <w:p w14:paraId="427489AE">
      <w:pPr>
        <w:pStyle w:val="5"/>
        <w:spacing w:line="560" w:lineRule="exact"/>
        <w:ind w:firstLine="640"/>
        <w:rPr>
          <w:rFonts w:hint="eastAsia"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</w:rPr>
        <w:t>罪犯陈良材在服刑期间，</w:t>
      </w:r>
      <w:r>
        <w:rPr>
          <w:rFonts w:hint="eastAsia" w:ascii="仿宋" w:hAnsi="仿宋" w:eastAsia="仿宋"/>
          <w:color w:val="auto"/>
          <w:szCs w:val="32"/>
        </w:rPr>
        <w:t>认罪悔罪，遵规守纪，积极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</w:t>
      </w:r>
    </w:p>
    <w:p w14:paraId="467000AE">
      <w:pPr>
        <w:pStyle w:val="5"/>
        <w:spacing w:line="560" w:lineRule="exact"/>
        <w:ind w:firstLine="640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陈良材</w:t>
      </w:r>
      <w:r>
        <w:rPr>
          <w:rFonts w:hint="eastAsia" w:ascii="仿宋" w:hAnsi="仿宋" w:eastAsia="仿宋"/>
          <w:color w:val="auto"/>
          <w:szCs w:val="32"/>
        </w:rPr>
        <w:t>减刑七个月。特报请裁定。</w:t>
      </w:r>
    </w:p>
    <w:p w14:paraId="396A3FE6">
      <w:pPr>
        <w:pStyle w:val="5"/>
        <w:spacing w:line="560" w:lineRule="exact"/>
        <w:ind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430A1954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210436FE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</w:p>
    <w:p w14:paraId="0DA54F13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</w:p>
    <w:p w14:paraId="64EBAB5C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 四川省德阳监狱</w:t>
      </w:r>
    </w:p>
    <w:p w14:paraId="5D5B3EF5">
      <w:pPr>
        <w:pStyle w:val="5"/>
        <w:spacing w:line="560" w:lineRule="exact"/>
        <w:ind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　　　　　　　　　　　　　　　　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p w14:paraId="0D98C1C7">
      <w:pPr>
        <w:adjustRightInd/>
        <w:snapToGrid/>
        <w:spacing w:after="0"/>
        <w:rPr>
          <w:rFonts w:ascii="仿宋" w:hAnsi="仿宋" w:eastAsia="仿宋"/>
          <w:color w:val="auto"/>
          <w:sz w:val="32"/>
          <w:szCs w:val="32"/>
        </w:rPr>
      </w:pPr>
    </w:p>
    <w:p w14:paraId="67F89D73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153CC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CF7BD4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7FC6D1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DF259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5BD5C7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8EFD4863"/>
    <w:rsid w:val="99FB519E"/>
    <w:rsid w:val="9FDFA427"/>
    <w:rsid w:val="A73F375F"/>
    <w:rsid w:val="AEEF7AF6"/>
    <w:rsid w:val="B2375EE5"/>
    <w:rsid w:val="B7EA0EA0"/>
    <w:rsid w:val="B7FDE90F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2025-01-18T03:31:00Z</dcterms:created>
  <dc:creator>蒋蔡莹</dc:creator>
  <cp:lastModifiedBy>lenovo</cp:lastModifiedBy>
  <dcterms:modified xsi:type="dcterms:W3CDTF">2025-10-13T10:48:05Z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E2987557D6A38C423876E8683D7A73DE_43</vt:lpwstr>
  </property>
</Properties>
</file>