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60" w:rsidRPr="00CA4FB1" w:rsidRDefault="00440360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440360" w:rsidRPr="00CA4FB1" w:rsidRDefault="00440360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440360" w:rsidRPr="001F0762" w:rsidRDefault="00440360" w:rsidP="001F0762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440360" w:rsidRPr="001F0762" w:rsidRDefault="00440360" w:rsidP="00436222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1F0762">
        <w:rPr>
          <w:rFonts w:ascii="仿宋" w:eastAsia="仿宋" w:hAnsi="仿宋"/>
          <w:kern w:val="2"/>
          <w:sz w:val="32"/>
          <w:szCs w:val="24"/>
        </w:rPr>
        <w:t>20</w:t>
      </w:r>
      <w:r>
        <w:rPr>
          <w:rFonts w:ascii="仿宋" w:eastAsia="仿宋" w:hAnsi="仿宋"/>
          <w:kern w:val="2"/>
          <w:sz w:val="32"/>
          <w:szCs w:val="24"/>
        </w:rPr>
        <w:t>22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）汉狱减建字第</w:t>
      </w:r>
      <w:r w:rsidR="001D785A">
        <w:rPr>
          <w:rFonts w:ascii="仿宋" w:eastAsia="仿宋" w:hAnsi="仿宋"/>
          <w:kern w:val="2"/>
          <w:sz w:val="32"/>
          <w:szCs w:val="44"/>
        </w:rPr>
        <w:t>407</w:t>
      </w:r>
      <w:r w:rsidRPr="001F0762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440360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曾桃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1998年5月4日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初中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文化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无业</w:t>
      </w:r>
      <w:r>
        <w:rPr>
          <w:rFonts w:ascii="仿宋" w:eastAsia="仿宋" w:hAnsi="仿宋"/>
          <w:bCs/>
          <w:kern w:val="2"/>
          <w:sz w:val="32"/>
          <w:szCs w:val="44"/>
        </w:rPr>
        <w:t>,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原户籍所在地：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四川省兴文县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现在四川省汉王山监狱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一监区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服刑。</w:t>
      </w:r>
    </w:p>
    <w:p w:rsidR="00440360" w:rsidRPr="00FF08C9" w:rsidRDefault="00440360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聚众斗殴罪</w:t>
      </w:r>
      <w:r w:rsidR="001D785A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四川省兴文县人民法院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2021年7月30日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(2021)川1528</w:t>
      </w:r>
      <w:r w:rsidR="001D785A">
        <w:rPr>
          <w:rFonts w:ascii="仿宋" w:eastAsia="仿宋" w:hAnsi="仿宋" w:hint="eastAsia"/>
          <w:bCs/>
          <w:noProof/>
          <w:kern w:val="2"/>
          <w:sz w:val="32"/>
          <w:szCs w:val="44"/>
        </w:rPr>
        <w:t>刑初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73号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二年四个月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。</w:t>
      </w:r>
      <w:r w:rsidR="00FF08C9" w:rsidRPr="00FF08C9">
        <w:rPr>
          <w:rFonts w:ascii="仿宋" w:eastAsia="仿宋" w:hAnsi="仿宋" w:hint="eastAsia"/>
          <w:bCs/>
          <w:kern w:val="2"/>
          <w:sz w:val="32"/>
          <w:szCs w:val="44"/>
        </w:rPr>
        <w:t>被告人</w:t>
      </w:r>
      <w:r w:rsidR="00FF08C9" w:rsidRPr="00FF08C9">
        <w:rPr>
          <w:rFonts w:ascii="仿宋" w:eastAsia="仿宋" w:hAnsi="仿宋" w:hint="eastAsia"/>
          <w:bCs/>
          <w:noProof/>
          <w:kern w:val="2"/>
          <w:sz w:val="32"/>
          <w:szCs w:val="44"/>
        </w:rPr>
        <w:t>曾桃</w:t>
      </w:r>
      <w:r w:rsidR="00FF08C9" w:rsidRPr="00FF08C9">
        <w:rPr>
          <w:rFonts w:ascii="仿宋" w:eastAsia="仿宋" w:hAnsi="仿宋" w:hint="eastAsia"/>
          <w:bCs/>
          <w:kern w:val="2"/>
          <w:sz w:val="32"/>
          <w:szCs w:val="44"/>
        </w:rPr>
        <w:t>不服判决提起上诉</w:t>
      </w:r>
      <w:r w:rsidRPr="00FF08C9">
        <w:rPr>
          <w:rFonts w:ascii="仿宋" w:eastAsia="仿宋" w:hAnsi="仿宋" w:hint="eastAsia"/>
          <w:bCs/>
          <w:kern w:val="2"/>
          <w:sz w:val="32"/>
          <w:szCs w:val="44"/>
        </w:rPr>
        <w:t>，经四川省宜宾市中级人民法院于20</w:t>
      </w:r>
      <w:r w:rsidRPr="00FF08C9">
        <w:rPr>
          <w:rFonts w:ascii="仿宋" w:eastAsia="仿宋" w:hAnsi="仿宋"/>
          <w:bCs/>
          <w:kern w:val="2"/>
          <w:sz w:val="32"/>
          <w:szCs w:val="44"/>
        </w:rPr>
        <w:t>2</w:t>
      </w:r>
      <w:r w:rsidR="00FF08C9" w:rsidRPr="00FF08C9">
        <w:rPr>
          <w:rFonts w:ascii="仿宋" w:eastAsia="仿宋" w:hAnsi="仿宋"/>
          <w:bCs/>
          <w:kern w:val="2"/>
          <w:sz w:val="32"/>
          <w:szCs w:val="44"/>
        </w:rPr>
        <w:t>1</w:t>
      </w:r>
      <w:r w:rsidRPr="00FF08C9">
        <w:rPr>
          <w:rFonts w:ascii="仿宋" w:eastAsia="仿宋" w:hAnsi="仿宋" w:hint="eastAsia"/>
          <w:bCs/>
          <w:kern w:val="2"/>
          <w:sz w:val="32"/>
          <w:szCs w:val="44"/>
        </w:rPr>
        <w:t>年</w:t>
      </w:r>
      <w:r w:rsidR="00FF08C9" w:rsidRPr="00FF08C9">
        <w:rPr>
          <w:rFonts w:ascii="仿宋" w:eastAsia="仿宋" w:hAnsi="仿宋"/>
          <w:bCs/>
          <w:kern w:val="2"/>
          <w:sz w:val="32"/>
          <w:szCs w:val="44"/>
        </w:rPr>
        <w:t>10</w:t>
      </w:r>
      <w:r w:rsidRPr="00FF08C9">
        <w:rPr>
          <w:rFonts w:ascii="仿宋" w:eastAsia="仿宋" w:hAnsi="仿宋" w:hint="eastAsia"/>
          <w:bCs/>
          <w:kern w:val="2"/>
          <w:sz w:val="32"/>
          <w:szCs w:val="44"/>
        </w:rPr>
        <w:t>月</w:t>
      </w:r>
      <w:r w:rsidR="00FF08C9" w:rsidRPr="00FF08C9">
        <w:rPr>
          <w:rFonts w:ascii="仿宋" w:eastAsia="仿宋" w:hAnsi="仿宋"/>
          <w:bCs/>
          <w:kern w:val="2"/>
          <w:sz w:val="32"/>
          <w:szCs w:val="44"/>
        </w:rPr>
        <w:t>25</w:t>
      </w:r>
      <w:r w:rsidRPr="00FF08C9">
        <w:rPr>
          <w:rFonts w:ascii="仿宋" w:eastAsia="仿宋" w:hAnsi="仿宋" w:hint="eastAsia"/>
          <w:bCs/>
          <w:kern w:val="2"/>
          <w:sz w:val="32"/>
          <w:szCs w:val="44"/>
        </w:rPr>
        <w:t>日作出（20</w:t>
      </w:r>
      <w:r w:rsidRPr="00FF08C9">
        <w:rPr>
          <w:rFonts w:ascii="仿宋" w:eastAsia="仿宋" w:hAnsi="仿宋"/>
          <w:bCs/>
          <w:kern w:val="2"/>
          <w:sz w:val="32"/>
          <w:szCs w:val="44"/>
        </w:rPr>
        <w:t>2</w:t>
      </w:r>
      <w:r w:rsidR="00FF08C9" w:rsidRPr="00FF08C9">
        <w:rPr>
          <w:rFonts w:ascii="仿宋" w:eastAsia="仿宋" w:hAnsi="仿宋"/>
          <w:bCs/>
          <w:kern w:val="2"/>
          <w:sz w:val="32"/>
          <w:szCs w:val="44"/>
        </w:rPr>
        <w:t>1</w:t>
      </w:r>
      <w:r w:rsidRPr="00FF08C9">
        <w:rPr>
          <w:rFonts w:ascii="仿宋" w:eastAsia="仿宋" w:hAnsi="仿宋" w:hint="eastAsia"/>
          <w:bCs/>
          <w:kern w:val="2"/>
          <w:sz w:val="32"/>
          <w:szCs w:val="44"/>
        </w:rPr>
        <w:t>）川1</w:t>
      </w:r>
      <w:r w:rsidRPr="00FF08C9">
        <w:rPr>
          <w:rFonts w:ascii="仿宋" w:eastAsia="仿宋" w:hAnsi="仿宋"/>
          <w:bCs/>
          <w:kern w:val="2"/>
          <w:sz w:val="32"/>
          <w:szCs w:val="44"/>
        </w:rPr>
        <w:t>5刑终</w:t>
      </w:r>
      <w:r w:rsidR="00FF08C9" w:rsidRPr="00FF08C9">
        <w:rPr>
          <w:rFonts w:ascii="仿宋" w:eastAsia="仿宋" w:hAnsi="仿宋"/>
          <w:bCs/>
          <w:kern w:val="2"/>
          <w:sz w:val="32"/>
          <w:szCs w:val="44"/>
        </w:rPr>
        <w:t>360</w:t>
      </w:r>
      <w:r w:rsidRPr="00FF08C9">
        <w:rPr>
          <w:rFonts w:ascii="仿宋" w:eastAsia="仿宋" w:hAnsi="仿宋" w:hint="eastAsia"/>
          <w:bCs/>
          <w:kern w:val="2"/>
          <w:sz w:val="32"/>
          <w:szCs w:val="44"/>
        </w:rPr>
        <w:t>号刑事</w:t>
      </w:r>
      <w:r w:rsidR="00FF08C9" w:rsidRPr="00FF08C9">
        <w:rPr>
          <w:rFonts w:ascii="仿宋" w:eastAsia="仿宋" w:hAnsi="仿宋" w:hint="eastAsia"/>
          <w:bCs/>
          <w:kern w:val="2"/>
          <w:sz w:val="32"/>
          <w:szCs w:val="44"/>
        </w:rPr>
        <w:t>裁定书</w:t>
      </w:r>
      <w:r w:rsidR="001D785A">
        <w:rPr>
          <w:rFonts w:ascii="仿宋" w:eastAsia="仿宋" w:hAnsi="仿宋" w:hint="eastAsia"/>
          <w:bCs/>
          <w:kern w:val="2"/>
          <w:sz w:val="32"/>
          <w:szCs w:val="44"/>
        </w:rPr>
        <w:t>，驳回上诉，维持原判。</w:t>
      </w:r>
      <w:r w:rsidRPr="00FF08C9">
        <w:rPr>
          <w:rFonts w:ascii="仿宋" w:eastAsia="仿宋" w:hAnsi="仿宋" w:hint="eastAsia"/>
          <w:bCs/>
          <w:kern w:val="2"/>
          <w:sz w:val="32"/>
          <w:szCs w:val="44"/>
        </w:rPr>
        <w:t>刑期自</w:t>
      </w:r>
      <w:r w:rsidRPr="00FF08C9">
        <w:rPr>
          <w:rFonts w:ascii="仿宋" w:eastAsia="仿宋" w:hAnsi="仿宋"/>
          <w:bCs/>
          <w:noProof/>
          <w:kern w:val="2"/>
          <w:sz w:val="32"/>
          <w:szCs w:val="44"/>
        </w:rPr>
        <w:t>2021年1月26日</w:t>
      </w:r>
      <w:r w:rsidRPr="00FF08C9">
        <w:rPr>
          <w:rFonts w:ascii="仿宋" w:eastAsia="仿宋" w:hAnsi="仿宋" w:hint="eastAsia"/>
          <w:bCs/>
          <w:kern w:val="2"/>
          <w:sz w:val="32"/>
          <w:szCs w:val="44"/>
        </w:rPr>
        <w:t>起至</w:t>
      </w:r>
      <w:r w:rsidRPr="00FF08C9">
        <w:rPr>
          <w:rFonts w:ascii="仿宋" w:eastAsia="仿宋" w:hAnsi="仿宋"/>
          <w:bCs/>
          <w:noProof/>
          <w:kern w:val="2"/>
          <w:sz w:val="32"/>
          <w:szCs w:val="44"/>
        </w:rPr>
        <w:t>2023年5月25日</w:t>
      </w:r>
      <w:r w:rsidRPr="00FF08C9">
        <w:rPr>
          <w:rFonts w:ascii="仿宋" w:eastAsia="仿宋" w:hAnsi="仿宋" w:hint="eastAsia"/>
          <w:bCs/>
          <w:kern w:val="2"/>
          <w:sz w:val="32"/>
          <w:szCs w:val="44"/>
        </w:rPr>
        <w:t>止。于</w:t>
      </w:r>
      <w:r w:rsidRPr="00FF08C9">
        <w:rPr>
          <w:rFonts w:ascii="仿宋" w:eastAsia="仿宋" w:hAnsi="仿宋"/>
          <w:bCs/>
          <w:noProof/>
          <w:kern w:val="2"/>
          <w:sz w:val="32"/>
          <w:szCs w:val="44"/>
        </w:rPr>
        <w:t>2021年11月10日</w:t>
      </w:r>
      <w:r w:rsidRPr="00FF08C9">
        <w:rPr>
          <w:rFonts w:ascii="仿宋" w:eastAsia="仿宋" w:hAnsi="仿宋" w:hint="eastAsia"/>
          <w:bCs/>
          <w:kern w:val="2"/>
          <w:sz w:val="32"/>
          <w:szCs w:val="44"/>
        </w:rPr>
        <w:t>送我狱执行刑罚。</w:t>
      </w:r>
    </w:p>
    <w:p w:rsidR="00440360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440360" w:rsidRPr="00FF08C9" w:rsidRDefault="00440360" w:rsidP="00FF08C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FF08C9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 w:rsidR="00440360" w:rsidRPr="001F0762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>
        <w:rPr>
          <w:rFonts w:ascii="仿宋" w:eastAsia="仿宋" w:hAnsi="仿宋" w:hint="eastAsia"/>
          <w:bCs/>
          <w:snapToGrid w:val="0"/>
          <w:sz w:val="32"/>
          <w:szCs w:val="32"/>
        </w:rPr>
        <w:t>在“三课”学习时遵守纪律，认真听讲，按时完成作业，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</w:t>
      </w:r>
      <w:r w:rsidRPr="00C74F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在2022年上半年“三课”教育考试成绩中，思想教育成绩93.2分，语文不参学，数学不参学，技术教育成绩</w:t>
      </w:r>
      <w:r w:rsidRPr="00C74F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lastRenderedPageBreak/>
        <w:t>90分，同</w:t>
      </w:r>
      <w:r w:rsidR="001D785A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时该犯还经常主动向民警作思想汇报，有效地促进了自己的日常改造</w:t>
      </w:r>
      <w:r w:rsidRPr="00C74F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。</w:t>
      </w:r>
    </w:p>
    <w:p w:rsidR="00440360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C74F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</w:t>
      </w:r>
      <w:r>
        <w:rPr>
          <w:rFonts w:ascii="仿宋" w:eastAsia="仿宋" w:hAnsi="仿宋" w:hint="eastAsia"/>
          <w:bCs/>
          <w:snapToGrid w:val="0"/>
          <w:sz w:val="32"/>
          <w:szCs w:val="32"/>
        </w:rPr>
        <w:t>努力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完成劳动任务</w:t>
      </w:r>
      <w:r w:rsidRPr="001F0762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440360" w:rsidRPr="00CA4FB1" w:rsidRDefault="00440360" w:rsidP="00CA4FB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本</w:t>
      </w:r>
      <w:r w:rsidR="001D785A">
        <w:rPr>
          <w:rFonts w:ascii="仿宋" w:eastAsia="仿宋" w:hAnsi="仿宋" w:hint="eastAsia"/>
          <w:bCs/>
          <w:snapToGrid w:val="0"/>
          <w:sz w:val="32"/>
          <w:szCs w:val="44"/>
        </w:rPr>
        <w:t>次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考核期内，</w:t>
      </w:r>
      <w:r w:rsidR="001D785A">
        <w:rPr>
          <w:rFonts w:ascii="仿宋" w:eastAsia="仿宋" w:hAnsi="仿宋" w:hint="eastAsia"/>
          <w:bCs/>
          <w:snapToGrid w:val="0"/>
          <w:sz w:val="32"/>
          <w:szCs w:val="44"/>
        </w:rPr>
        <w:t>罪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犯</w:t>
      </w:r>
      <w:r w:rsidR="001D785A">
        <w:rPr>
          <w:rFonts w:ascii="仿宋" w:eastAsia="仿宋" w:hAnsi="仿宋" w:hint="eastAsia"/>
          <w:bCs/>
          <w:snapToGrid w:val="0"/>
          <w:sz w:val="32"/>
          <w:szCs w:val="44"/>
        </w:rPr>
        <w:t>曾桃共计获得表扬</w:t>
      </w:r>
      <w:r w:rsidR="001D785A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1个且剩余积分300分以上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，</w:t>
      </w:r>
      <w:r w:rsidRPr="00CA4FB1">
        <w:rPr>
          <w:rFonts w:ascii="仿宋" w:eastAsia="仿宋" w:hAnsi="仿宋" w:hint="eastAsia"/>
          <w:kern w:val="2"/>
          <w:sz w:val="32"/>
          <w:szCs w:val="24"/>
        </w:rPr>
        <w:t>悔改表现评定结论为确有悔改表现。</w:t>
      </w:r>
    </w:p>
    <w:p w:rsidR="00440360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曾桃</w:t>
      </w:r>
      <w:r w:rsidRPr="001F0762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，能认罪悔罪，较好地遵守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法律法规及监规，接受教育改造，积极参加思想、文化、职业技术教育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，积极参加劳动，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努力完成劳动任务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，确有悔改表现。</w:t>
      </w:r>
    </w:p>
    <w:p w:rsidR="00440360" w:rsidRPr="00CA4FB1" w:rsidRDefault="00440360" w:rsidP="00FF08C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color w:val="FF0000"/>
          <w:kern w:val="2"/>
          <w:sz w:val="32"/>
          <w:szCs w:val="32"/>
        </w:rPr>
      </w:pPr>
      <w:r w:rsidRPr="001F0762">
        <w:rPr>
          <w:rFonts w:ascii="仿宋" w:eastAsia="仿宋" w:hAnsi="仿宋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</w:t>
      </w:r>
      <w:r>
        <w:rPr>
          <w:rFonts w:ascii="仿宋" w:eastAsia="仿宋" w:hAnsi="仿宋" w:hint="eastAsia"/>
          <w:kern w:val="2"/>
          <w:sz w:val="32"/>
          <w:szCs w:val="32"/>
        </w:rPr>
        <w:t>七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十</w:t>
      </w:r>
      <w:r>
        <w:rPr>
          <w:rFonts w:ascii="仿宋" w:eastAsia="仿宋" w:hAnsi="仿宋" w:hint="eastAsia"/>
          <w:kern w:val="2"/>
          <w:sz w:val="32"/>
          <w:szCs w:val="32"/>
        </w:rPr>
        <w:t>三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条第二款的规定，建议对罪犯</w:t>
      </w:r>
      <w:r w:rsidRPr="00C74F55">
        <w:rPr>
          <w:rFonts w:ascii="仿宋" w:eastAsia="仿宋" w:hAnsi="仿宋" w:hint="eastAsia"/>
          <w:noProof/>
          <w:snapToGrid w:val="0"/>
          <w:sz w:val="32"/>
          <w:szCs w:val="32"/>
        </w:rPr>
        <w:t>曾桃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减刑</w:t>
      </w:r>
      <w:r w:rsidR="001D785A">
        <w:rPr>
          <w:rFonts w:ascii="仿宋" w:eastAsia="仿宋" w:hAnsi="仿宋" w:hint="eastAsia"/>
          <w:kern w:val="2"/>
          <w:sz w:val="32"/>
          <w:szCs w:val="32"/>
        </w:rPr>
        <w:t>三个月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。特报请裁定。</w:t>
      </w:r>
    </w:p>
    <w:p w:rsidR="00440360" w:rsidRPr="001F0762" w:rsidRDefault="00440360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/>
          <w:kern w:val="2"/>
          <w:sz w:val="32"/>
          <w:szCs w:val="24"/>
        </w:rPr>
        <w:t xml:space="preserve">  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440360" w:rsidRPr="001F0762" w:rsidRDefault="00440360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480D85" w:rsidRDefault="00480D85" w:rsidP="00480D85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/>
          <w:kern w:val="2"/>
          <w:sz w:val="32"/>
          <w:szCs w:val="24"/>
        </w:rPr>
      </w:pPr>
    </w:p>
    <w:p w:rsidR="00480D85" w:rsidRDefault="00480D85" w:rsidP="00480D85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/>
          <w:kern w:val="2"/>
          <w:sz w:val="32"/>
          <w:szCs w:val="24"/>
        </w:rPr>
      </w:pPr>
      <w:r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480D85" w:rsidRDefault="00480D85" w:rsidP="00480D85">
      <w:pPr>
        <w:widowControl w:val="0"/>
        <w:adjustRightInd/>
        <w:snapToGrid/>
        <w:spacing w:after="0" w:line="580" w:lineRule="exact"/>
        <w:ind w:firstLineChars="2000" w:firstLine="6400"/>
        <w:jc w:val="both"/>
        <w:rPr>
          <w:rFonts w:ascii="仿宋" w:eastAsia="仿宋" w:hAnsi="仿宋" w:hint="eastAsia"/>
          <w:kern w:val="2"/>
          <w:sz w:val="32"/>
          <w:szCs w:val="24"/>
        </w:rPr>
      </w:pPr>
      <w:r>
        <w:rPr>
          <w:rFonts w:ascii="仿宋" w:eastAsia="仿宋" w:hAnsi="仿宋" w:hint="eastAsia"/>
          <w:kern w:val="2"/>
          <w:sz w:val="32"/>
          <w:szCs w:val="24"/>
        </w:rPr>
        <w:t>2022年12月19日</w:t>
      </w:r>
    </w:p>
    <w:p w:rsidR="001D785A" w:rsidRPr="00480D85" w:rsidRDefault="001D785A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1D785A" w:rsidRDefault="001D785A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1D785A" w:rsidRDefault="001D785A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1D785A" w:rsidRPr="00480D85" w:rsidRDefault="001D785A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bookmarkStart w:id="0" w:name="_GoBack"/>
      <w:bookmarkEnd w:id="0"/>
    </w:p>
    <w:p w:rsidR="00440360" w:rsidRDefault="00440360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  <w:sectPr w:rsidR="00440360" w:rsidSect="00440360">
          <w:pgSz w:w="11906" w:h="16838"/>
          <w:pgMar w:top="1418" w:right="1418" w:bottom="1418" w:left="1418" w:header="709" w:footer="709" w:gutter="0"/>
          <w:pgNumType w:start="1"/>
          <w:cols w:space="708"/>
          <w:docGrid w:type="lines" w:linePitch="360"/>
        </w:sect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C74F55">
        <w:rPr>
          <w:rFonts w:ascii="仿宋" w:eastAsia="仿宋" w:hAnsi="仿宋" w:hint="eastAsia"/>
          <w:noProof/>
          <w:snapToGrid w:val="0"/>
          <w:sz w:val="32"/>
          <w:szCs w:val="32"/>
        </w:rPr>
        <w:t>曾桃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Pr="001F0762">
        <w:rPr>
          <w:rFonts w:ascii="仿宋" w:eastAsia="仿宋" w:hAnsi="仿宋"/>
          <w:kern w:val="2"/>
          <w:sz w:val="32"/>
          <w:szCs w:val="24"/>
        </w:rPr>
        <w:t xml:space="preserve">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卷。</w:t>
      </w:r>
    </w:p>
    <w:p w:rsidR="00440360" w:rsidRPr="00FD5032" w:rsidRDefault="00440360" w:rsidP="001F0762">
      <w:pPr>
        <w:widowControl w:val="0"/>
        <w:adjustRightInd/>
        <w:snapToGrid/>
        <w:spacing w:after="0" w:line="580" w:lineRule="exact"/>
        <w:jc w:val="both"/>
      </w:pPr>
    </w:p>
    <w:sectPr w:rsidR="00440360" w:rsidRPr="00FD5032" w:rsidSect="00172ED7">
      <w:type w:val="continuous"/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90" w:rsidRDefault="00D50E90" w:rsidP="00C9556E">
      <w:pPr>
        <w:spacing w:after="0"/>
      </w:pPr>
      <w:r>
        <w:separator/>
      </w:r>
    </w:p>
  </w:endnote>
  <w:endnote w:type="continuationSeparator" w:id="0">
    <w:p w:rsidR="00D50E90" w:rsidRDefault="00D50E90" w:rsidP="00C95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90" w:rsidRDefault="00D50E90" w:rsidP="00C9556E">
      <w:pPr>
        <w:spacing w:after="0"/>
      </w:pPr>
      <w:r>
        <w:separator/>
      </w:r>
    </w:p>
  </w:footnote>
  <w:footnote w:type="continuationSeparator" w:id="0">
    <w:p w:rsidR="00D50E90" w:rsidRDefault="00D50E90" w:rsidP="00C955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85CD1"/>
    <w:rsid w:val="00097248"/>
    <w:rsid w:val="000A2D23"/>
    <w:rsid w:val="000B4330"/>
    <w:rsid w:val="000B5DF7"/>
    <w:rsid w:val="000B6F44"/>
    <w:rsid w:val="000C6E8A"/>
    <w:rsid w:val="000D50C0"/>
    <w:rsid w:val="001062A0"/>
    <w:rsid w:val="0010650B"/>
    <w:rsid w:val="00111085"/>
    <w:rsid w:val="00115322"/>
    <w:rsid w:val="0011545C"/>
    <w:rsid w:val="00132DDC"/>
    <w:rsid w:val="00133FB9"/>
    <w:rsid w:val="00136EFC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D785A"/>
    <w:rsid w:val="001F0762"/>
    <w:rsid w:val="00204719"/>
    <w:rsid w:val="00204AB6"/>
    <w:rsid w:val="00204EC7"/>
    <w:rsid w:val="002052EC"/>
    <w:rsid w:val="00212449"/>
    <w:rsid w:val="0025554E"/>
    <w:rsid w:val="00263523"/>
    <w:rsid w:val="002665F5"/>
    <w:rsid w:val="00285171"/>
    <w:rsid w:val="002B5180"/>
    <w:rsid w:val="002C04D7"/>
    <w:rsid w:val="002F7332"/>
    <w:rsid w:val="00303FAB"/>
    <w:rsid w:val="00315396"/>
    <w:rsid w:val="00321E65"/>
    <w:rsid w:val="00322884"/>
    <w:rsid w:val="00322D5C"/>
    <w:rsid w:val="00323B43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D6440"/>
    <w:rsid w:val="003F6FED"/>
    <w:rsid w:val="00402AF0"/>
    <w:rsid w:val="00406026"/>
    <w:rsid w:val="00426133"/>
    <w:rsid w:val="00432DD5"/>
    <w:rsid w:val="004358AB"/>
    <w:rsid w:val="00436222"/>
    <w:rsid w:val="00436229"/>
    <w:rsid w:val="00440360"/>
    <w:rsid w:val="00455980"/>
    <w:rsid w:val="00463A50"/>
    <w:rsid w:val="00477DB3"/>
    <w:rsid w:val="00480D85"/>
    <w:rsid w:val="00481591"/>
    <w:rsid w:val="004827FB"/>
    <w:rsid w:val="00494B39"/>
    <w:rsid w:val="00494B76"/>
    <w:rsid w:val="004C0F21"/>
    <w:rsid w:val="004D14B0"/>
    <w:rsid w:val="004E6CFB"/>
    <w:rsid w:val="004E7969"/>
    <w:rsid w:val="0051053E"/>
    <w:rsid w:val="00512180"/>
    <w:rsid w:val="00583698"/>
    <w:rsid w:val="005B7020"/>
    <w:rsid w:val="005C0320"/>
    <w:rsid w:val="005C172A"/>
    <w:rsid w:val="005C75E1"/>
    <w:rsid w:val="005D4EF4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3351"/>
    <w:rsid w:val="00704D19"/>
    <w:rsid w:val="00711E5A"/>
    <w:rsid w:val="00764AE4"/>
    <w:rsid w:val="007779CC"/>
    <w:rsid w:val="00780A82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C6263"/>
    <w:rsid w:val="008F1A30"/>
    <w:rsid w:val="008F28BA"/>
    <w:rsid w:val="00914BD4"/>
    <w:rsid w:val="00915D1B"/>
    <w:rsid w:val="00925227"/>
    <w:rsid w:val="00927733"/>
    <w:rsid w:val="00963B7E"/>
    <w:rsid w:val="009664D6"/>
    <w:rsid w:val="00966954"/>
    <w:rsid w:val="00971ADA"/>
    <w:rsid w:val="00986696"/>
    <w:rsid w:val="009940D2"/>
    <w:rsid w:val="009A6273"/>
    <w:rsid w:val="009B659C"/>
    <w:rsid w:val="009C6320"/>
    <w:rsid w:val="009E4139"/>
    <w:rsid w:val="009F50DF"/>
    <w:rsid w:val="00A04D74"/>
    <w:rsid w:val="00A10072"/>
    <w:rsid w:val="00A26771"/>
    <w:rsid w:val="00A30682"/>
    <w:rsid w:val="00A328C5"/>
    <w:rsid w:val="00A51983"/>
    <w:rsid w:val="00A64156"/>
    <w:rsid w:val="00A903AB"/>
    <w:rsid w:val="00A91A4C"/>
    <w:rsid w:val="00A96A74"/>
    <w:rsid w:val="00AA10C4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26E58"/>
    <w:rsid w:val="00B3002E"/>
    <w:rsid w:val="00B336AF"/>
    <w:rsid w:val="00B52F5F"/>
    <w:rsid w:val="00B55FF7"/>
    <w:rsid w:val="00B578C8"/>
    <w:rsid w:val="00B971DA"/>
    <w:rsid w:val="00BA463E"/>
    <w:rsid w:val="00BB0652"/>
    <w:rsid w:val="00BB1053"/>
    <w:rsid w:val="00BE0328"/>
    <w:rsid w:val="00BF28E2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6BA6"/>
    <w:rsid w:val="00C7036C"/>
    <w:rsid w:val="00C83B8B"/>
    <w:rsid w:val="00C90097"/>
    <w:rsid w:val="00C902F9"/>
    <w:rsid w:val="00C90F97"/>
    <w:rsid w:val="00C9556E"/>
    <w:rsid w:val="00C96948"/>
    <w:rsid w:val="00CA185D"/>
    <w:rsid w:val="00CA28A7"/>
    <w:rsid w:val="00CA4FB1"/>
    <w:rsid w:val="00CA5152"/>
    <w:rsid w:val="00CB08C4"/>
    <w:rsid w:val="00CB6387"/>
    <w:rsid w:val="00CB77F6"/>
    <w:rsid w:val="00CD7D66"/>
    <w:rsid w:val="00CE2CCA"/>
    <w:rsid w:val="00CE4E1E"/>
    <w:rsid w:val="00CF0F96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0E90"/>
    <w:rsid w:val="00D55C89"/>
    <w:rsid w:val="00D5683E"/>
    <w:rsid w:val="00D63EE9"/>
    <w:rsid w:val="00D70D7B"/>
    <w:rsid w:val="00D94D65"/>
    <w:rsid w:val="00DA768A"/>
    <w:rsid w:val="00DD0D78"/>
    <w:rsid w:val="00DD4525"/>
    <w:rsid w:val="00DD4696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D5032"/>
    <w:rsid w:val="00FF08C9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E7F83A"/>
  <w15:docId w15:val="{7D1B363E-69C6-419C-9232-B256FC75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55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C9556E"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955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C9556E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813</Words>
  <Characters>89</Characters>
  <Application>Microsoft Office Word</Application>
  <DocSecurity>0</DocSecurity>
  <Lines>1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蒋天国</cp:lastModifiedBy>
  <cp:revision>5</cp:revision>
  <dcterms:created xsi:type="dcterms:W3CDTF">2022-11-07T23:54:00Z</dcterms:created>
  <dcterms:modified xsi:type="dcterms:W3CDTF">2022-12-20T01:08:00Z</dcterms:modified>
</cp:coreProperties>
</file>